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C5" w:rsidRPr="005372C5" w:rsidRDefault="00E717B2" w:rsidP="005372C5">
      <w:pPr>
        <w:spacing w:before="100" w:beforeAutospacing="1" w:after="100" w:afterAutospacing="1"/>
        <w:ind w:left="540" w:firstLine="360"/>
        <w:contextualSpacing/>
        <w:jc w:val="right"/>
        <w:rPr>
          <w:sz w:val="28"/>
          <w:szCs w:val="28"/>
        </w:rPr>
      </w:pPr>
      <w:r>
        <w:rPr>
          <w:sz w:val="28"/>
          <w:szCs w:val="28"/>
        </w:rPr>
        <w:t>Приложение</w:t>
      </w:r>
      <w:r w:rsidR="00B87160">
        <w:rPr>
          <w:sz w:val="28"/>
          <w:szCs w:val="28"/>
        </w:rPr>
        <w:t xml:space="preserve"> №</w:t>
      </w:r>
      <w:r>
        <w:rPr>
          <w:sz w:val="28"/>
          <w:szCs w:val="28"/>
        </w:rPr>
        <w:t xml:space="preserve"> 2</w:t>
      </w:r>
    </w:p>
    <w:p w:rsidR="005372C5" w:rsidRPr="00CC4163" w:rsidRDefault="00E717B2" w:rsidP="005372C5">
      <w:pPr>
        <w:spacing w:before="100" w:beforeAutospacing="1" w:after="100" w:afterAutospacing="1"/>
        <w:ind w:left="540" w:firstLine="360"/>
        <w:contextualSpacing/>
        <w:jc w:val="center"/>
        <w:rPr>
          <w:b/>
          <w:sz w:val="28"/>
          <w:szCs w:val="28"/>
        </w:rPr>
      </w:pPr>
      <w:r>
        <w:rPr>
          <w:b/>
          <w:sz w:val="28"/>
          <w:szCs w:val="28"/>
        </w:rPr>
        <w:t>Характеристики особенностей развития детей раннего и дошкольного возраста.</w:t>
      </w:r>
      <w:bookmarkStart w:id="0" w:name="_GoBack"/>
      <w:bookmarkEnd w:id="0"/>
    </w:p>
    <w:p w:rsidR="005372C5" w:rsidRPr="00CC4163" w:rsidRDefault="005372C5" w:rsidP="005372C5">
      <w:pPr>
        <w:spacing w:before="100" w:beforeAutospacing="1" w:after="100" w:afterAutospacing="1"/>
        <w:ind w:left="540" w:firstLine="360"/>
        <w:contextualSpacing/>
        <w:jc w:val="both"/>
        <w:rPr>
          <w:sz w:val="28"/>
          <w:szCs w:val="28"/>
        </w:rPr>
      </w:pPr>
      <w:r w:rsidRPr="00CC4163">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5372C5" w:rsidRPr="00CC4163" w:rsidRDefault="005372C5" w:rsidP="005372C5">
      <w:pPr>
        <w:spacing w:before="100" w:beforeAutospacing="1" w:after="100" w:afterAutospacing="1"/>
        <w:ind w:left="540" w:firstLine="360"/>
        <w:contextualSpacing/>
        <w:jc w:val="both"/>
        <w:rPr>
          <w:sz w:val="28"/>
          <w:szCs w:val="28"/>
        </w:rPr>
      </w:pPr>
      <w:r w:rsidRPr="00CC4163">
        <w:rPr>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5372C5" w:rsidRPr="00705069" w:rsidRDefault="005372C5" w:rsidP="005372C5">
      <w:pPr>
        <w:spacing w:before="100" w:beforeAutospacing="1" w:after="100" w:afterAutospacing="1"/>
        <w:ind w:left="540" w:firstLine="360"/>
        <w:contextualSpacing/>
        <w:jc w:val="both"/>
        <w:rPr>
          <w:b/>
          <w:i/>
          <w:sz w:val="28"/>
          <w:szCs w:val="28"/>
          <w:u w:val="single"/>
        </w:rPr>
      </w:pPr>
      <w:r w:rsidRPr="00705069">
        <w:rPr>
          <w:b/>
          <w:i/>
          <w:sz w:val="28"/>
          <w:szCs w:val="28"/>
          <w:u w:val="single"/>
        </w:rPr>
        <w:t>Ранний возраст (от 1года до 2 лет)</w:t>
      </w:r>
    </w:p>
    <w:p w:rsidR="00CC4163" w:rsidRDefault="0068410D" w:rsidP="005372C5">
      <w:pPr>
        <w:spacing w:before="100" w:beforeAutospacing="1" w:after="100" w:afterAutospacing="1"/>
        <w:ind w:left="540" w:firstLine="360"/>
        <w:contextualSpacing/>
        <w:jc w:val="both"/>
        <w:rPr>
          <w:sz w:val="28"/>
          <w:szCs w:val="28"/>
        </w:rPr>
      </w:pPr>
      <w:r w:rsidRPr="00705069">
        <w:rPr>
          <w:b/>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r w:rsidRPr="00CC4163">
        <w:rPr>
          <w:sz w:val="28"/>
          <w:szCs w:val="28"/>
        </w:rPr>
        <w:t>.</w:t>
      </w:r>
      <w:r w:rsidR="00A27FF5" w:rsidRPr="00CC4163">
        <w:rPr>
          <w:sz w:val="28"/>
          <w:szCs w:val="28"/>
        </w:rPr>
        <w:t xml:space="preserve"> </w:t>
      </w:r>
      <w:r w:rsidRPr="00CC4163">
        <w:rPr>
          <w:sz w:val="28"/>
          <w:szCs w:val="28"/>
        </w:rPr>
        <w:t xml:space="preserve">Для детей второго года жизни характерна высокая двигательная активность.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CC4163">
        <w:rPr>
          <w:sz w:val="28"/>
          <w:szCs w:val="28"/>
        </w:rPr>
        <w:t xml:space="preserve">После полутора лет у малышей кроме </w:t>
      </w:r>
      <w:r w:rsidR="00A27FF5" w:rsidRPr="00CC4163">
        <w:rPr>
          <w:sz w:val="28"/>
          <w:szCs w:val="28"/>
        </w:rPr>
        <w:t xml:space="preserve">основных </w:t>
      </w:r>
      <w:r w:rsidR="00A27FF5" w:rsidRPr="00705069">
        <w:rPr>
          <w:b/>
          <w:sz w:val="28"/>
          <w:szCs w:val="28"/>
        </w:rPr>
        <w:t>развиваются и подража</w:t>
      </w:r>
      <w:r w:rsidRPr="00705069">
        <w:rPr>
          <w:b/>
          <w:sz w:val="28"/>
          <w:szCs w:val="28"/>
        </w:rPr>
        <w:t>тельные движения</w:t>
      </w:r>
      <w:r w:rsidRPr="00CC4163">
        <w:rPr>
          <w:sz w:val="28"/>
          <w:szCs w:val="28"/>
        </w:rPr>
        <w:t xml:space="preserve"> (мишке, зайчику).</w:t>
      </w:r>
      <w:proofErr w:type="gramEnd"/>
    </w:p>
    <w:p w:rsidR="00705069" w:rsidRDefault="0068410D" w:rsidP="005372C5">
      <w:pPr>
        <w:spacing w:before="100" w:beforeAutospacing="1" w:after="100" w:afterAutospacing="1"/>
        <w:ind w:left="540" w:firstLine="360"/>
        <w:contextualSpacing/>
        <w:jc w:val="both"/>
        <w:rPr>
          <w:sz w:val="28"/>
          <w:szCs w:val="28"/>
        </w:rPr>
      </w:pPr>
      <w:r w:rsidRPr="00705069">
        <w:rPr>
          <w:b/>
          <w:sz w:val="28"/>
          <w:szCs w:val="28"/>
        </w:rPr>
        <w:t xml:space="preserve"> В разных видах деятельности обога</w:t>
      </w:r>
      <w:r w:rsidR="00A27FF5" w:rsidRPr="00705069">
        <w:rPr>
          <w:b/>
          <w:sz w:val="28"/>
          <w:szCs w:val="28"/>
        </w:rPr>
        <w:t>щается сенсорный опыт</w:t>
      </w:r>
      <w:r w:rsidR="00A27FF5" w:rsidRPr="00CC4163">
        <w:rPr>
          <w:sz w:val="28"/>
          <w:szCs w:val="28"/>
        </w:rPr>
        <w:t xml:space="preserve">. </w:t>
      </w:r>
      <w:proofErr w:type="gramStart"/>
      <w:r w:rsidR="00A27FF5" w:rsidRPr="00CC4163">
        <w:rPr>
          <w:sz w:val="28"/>
          <w:szCs w:val="28"/>
        </w:rPr>
        <w:t>В про</w:t>
      </w:r>
      <w:r w:rsidRPr="00CC4163">
        <w:rPr>
          <w:sz w:val="28"/>
          <w:szCs w:val="28"/>
        </w:rPr>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CC4163">
        <w:rPr>
          <w:sz w:val="28"/>
          <w:szCs w:val="28"/>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w:t>
      </w:r>
      <w:r w:rsidR="00A27FF5" w:rsidRPr="00CC4163">
        <w:rPr>
          <w:sz w:val="28"/>
          <w:szCs w:val="28"/>
        </w:rPr>
        <w:t>е игрового материала дети осва</w:t>
      </w:r>
      <w:r w:rsidRPr="00CC4163">
        <w:rPr>
          <w:sz w:val="28"/>
          <w:szCs w:val="28"/>
        </w:rPr>
        <w:t xml:space="preserve">ивают действия с разнообразными игрушками: разборными (пирамиды, матрешки и др.), строительным материалом и сюжетными игрушками (куклы с атрибутами </w:t>
      </w:r>
      <w:r w:rsidRPr="00CC4163">
        <w:rPr>
          <w:sz w:val="28"/>
          <w:szCs w:val="28"/>
        </w:rPr>
        <w:lastRenderedPageBreak/>
        <w:t xml:space="preserve">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CC4163">
        <w:rPr>
          <w:sz w:val="28"/>
          <w:szCs w:val="28"/>
        </w:rPr>
        <w:t>привычная им</w:t>
      </w:r>
      <w:proofErr w:type="gramEnd"/>
      <w:r w:rsidRPr="00CC4163">
        <w:rPr>
          <w:sz w:val="28"/>
          <w:szCs w:val="28"/>
        </w:rPr>
        <w:t xml:space="preserve"> жизненная последовательность: погуляв с куклой, кормят ее и укладывают спать. На втором году жизни из отдельных действий складываются элементы деятельности, свойственной дошкольному </w:t>
      </w:r>
      <w:r w:rsidR="00A27FF5" w:rsidRPr="00CC4163">
        <w:rPr>
          <w:sz w:val="28"/>
          <w:szCs w:val="28"/>
        </w:rPr>
        <w:t>детству: предметная с характер</w:t>
      </w:r>
      <w:r w:rsidRPr="00CC4163">
        <w:rPr>
          <w:sz w:val="28"/>
          <w:szCs w:val="28"/>
        </w:rPr>
        <w:t>ным для нее сенсорным уклоном, конструк</w:t>
      </w:r>
      <w:r w:rsidR="00A27FF5" w:rsidRPr="00CC4163">
        <w:rPr>
          <w:sz w:val="28"/>
          <w:szCs w:val="28"/>
        </w:rPr>
        <w:t>тивная и сюжетная игра. В пред</w:t>
      </w:r>
      <w:r w:rsidRPr="00CC4163">
        <w:rPr>
          <w:sz w:val="28"/>
          <w:szCs w:val="28"/>
        </w:rPr>
        <w:t>метной деятельности появляются соотн</w:t>
      </w:r>
      <w:r w:rsidR="00A27FF5" w:rsidRPr="00CC4163">
        <w:rPr>
          <w:sz w:val="28"/>
          <w:szCs w:val="28"/>
        </w:rPr>
        <w:t xml:space="preserve">осящие и орудийные действия. </w:t>
      </w:r>
      <w:r w:rsidRPr="00CC4163">
        <w:rPr>
          <w:sz w:val="28"/>
          <w:szCs w:val="28"/>
        </w:rPr>
        <w:t xml:space="preserve">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w:t>
      </w:r>
      <w:r w:rsidR="00A27FF5" w:rsidRPr="00CC4163">
        <w:rPr>
          <w:sz w:val="28"/>
          <w:szCs w:val="28"/>
        </w:rPr>
        <w:t xml:space="preserve"> то, что держит в руках, и уст</w:t>
      </w:r>
      <w:r w:rsidRPr="00CC4163">
        <w:rPr>
          <w:sz w:val="28"/>
          <w:szCs w:val="28"/>
        </w:rPr>
        <w:t xml:space="preserve">ремляется к нему. Постепенно он с помощью взрослого учится доводить </w:t>
      </w:r>
      <w:proofErr w:type="gramStart"/>
      <w:r w:rsidRPr="00CC4163">
        <w:rPr>
          <w:sz w:val="28"/>
          <w:szCs w:val="28"/>
        </w:rPr>
        <w:t>начатое</w:t>
      </w:r>
      <w:proofErr w:type="gramEnd"/>
      <w:r w:rsidRPr="00CC4163">
        <w:rPr>
          <w:sz w:val="28"/>
          <w:szCs w:val="28"/>
        </w:rPr>
        <w:t xml:space="preserve"> до конца, добиваясь результата. Второй год жизни — </w:t>
      </w:r>
      <w:r w:rsidRPr="00705069">
        <w:rPr>
          <w:b/>
          <w:sz w:val="28"/>
          <w:szCs w:val="28"/>
        </w:rPr>
        <w:t xml:space="preserve">период </w:t>
      </w:r>
      <w:r w:rsidR="00A27FF5" w:rsidRPr="00705069">
        <w:rPr>
          <w:b/>
          <w:sz w:val="28"/>
          <w:szCs w:val="28"/>
        </w:rPr>
        <w:t>интенсивного формирования речи</w:t>
      </w:r>
      <w:r w:rsidR="00A27FF5" w:rsidRPr="00CC4163">
        <w:rPr>
          <w:sz w:val="28"/>
          <w:szCs w:val="28"/>
        </w:rPr>
        <w:t>.</w:t>
      </w:r>
      <w:r w:rsidRPr="00CC4163">
        <w:rPr>
          <w:sz w:val="28"/>
          <w:szCs w:val="28"/>
        </w:rPr>
        <w:t xml:space="preserve">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w:t>
      </w:r>
      <w:r w:rsidR="00A27FF5" w:rsidRPr="00CC4163">
        <w:rPr>
          <w:sz w:val="28"/>
          <w:szCs w:val="28"/>
        </w:rPr>
        <w:t>.</w:t>
      </w:r>
      <w:r w:rsidRPr="00CC4163">
        <w:rPr>
          <w:sz w:val="28"/>
          <w:szCs w:val="28"/>
        </w:rPr>
        <w:t xml:space="preserve"> Малыш привыкает к тому, что между предметами существуют разные связи, а взрослые и дети действуют в ра</w:t>
      </w:r>
      <w:r w:rsidR="00A27FF5" w:rsidRPr="00CC4163">
        <w:rPr>
          <w:sz w:val="28"/>
          <w:szCs w:val="28"/>
        </w:rPr>
        <w:t>зных ситуациях, поэтому ему по</w:t>
      </w:r>
      <w:r w:rsidRPr="00CC4163">
        <w:rPr>
          <w:sz w:val="28"/>
          <w:szCs w:val="28"/>
        </w:rPr>
        <w:t>нятны сюжетные инсценировки (показ игрушек, персонажей кукольного и настольного театра). Ребенок в большинстве случаев после полутора лет правильно произносит губно-губны</w:t>
      </w:r>
      <w:r w:rsidR="007566BF" w:rsidRPr="00CC4163">
        <w:rPr>
          <w:sz w:val="28"/>
          <w:szCs w:val="28"/>
        </w:rPr>
        <w:t>е звуки (</w:t>
      </w:r>
      <w:proofErr w:type="gramStart"/>
      <w:r w:rsidR="007566BF" w:rsidRPr="00CC4163">
        <w:rPr>
          <w:sz w:val="28"/>
          <w:szCs w:val="28"/>
        </w:rPr>
        <w:t>п</w:t>
      </w:r>
      <w:proofErr w:type="gramEnd"/>
      <w:r w:rsidR="007566BF" w:rsidRPr="00CC4163">
        <w:rPr>
          <w:sz w:val="28"/>
          <w:szCs w:val="28"/>
        </w:rPr>
        <w:t xml:space="preserve">, б, м), передние </w:t>
      </w:r>
      <w:proofErr w:type="spellStart"/>
      <w:r w:rsidR="007566BF" w:rsidRPr="00CC4163">
        <w:rPr>
          <w:sz w:val="28"/>
          <w:szCs w:val="28"/>
        </w:rPr>
        <w:t>не</w:t>
      </w:r>
      <w:r w:rsidRPr="00CC4163">
        <w:rPr>
          <w:sz w:val="28"/>
          <w:szCs w:val="28"/>
        </w:rPr>
        <w:t>бноязычные</w:t>
      </w:r>
      <w:proofErr w:type="spellEnd"/>
      <w:r w:rsidRPr="00CC4163">
        <w:rPr>
          <w:sz w:val="28"/>
          <w:szCs w:val="28"/>
        </w:rPr>
        <w:t xml:space="preserve"> (т, д, н), задние </w:t>
      </w:r>
      <w:proofErr w:type="spellStart"/>
      <w:r w:rsidRPr="00CC4163">
        <w:rPr>
          <w:sz w:val="28"/>
          <w:szCs w:val="28"/>
        </w:rPr>
        <w:t>небноязычные</w:t>
      </w:r>
      <w:proofErr w:type="spellEnd"/>
      <w:r w:rsidRPr="00CC4163">
        <w:rPr>
          <w:sz w:val="28"/>
          <w:szCs w:val="28"/>
        </w:rPr>
        <w:t xml:space="preserve"> (г, х). Свистящие, шипящие и сонорные звуки, а также слитные фонемы в словах, произносимых ребенком, встречаются крайне редко</w:t>
      </w:r>
      <w:r w:rsidR="007566BF" w:rsidRPr="00CC4163">
        <w:rPr>
          <w:sz w:val="28"/>
          <w:szCs w:val="28"/>
        </w:rPr>
        <w:t xml:space="preserve">. </w:t>
      </w:r>
      <w:r w:rsidRPr="00CC4163">
        <w:rPr>
          <w:sz w:val="28"/>
          <w:szCs w:val="28"/>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r w:rsidRPr="00CC4163">
        <w:rPr>
          <w:sz w:val="28"/>
          <w:szCs w:val="28"/>
        </w:rPr>
        <w:lastRenderedPageBreak/>
        <w:t>Ребенок старше полутора лет активно обращается к взрослым с вопросами. Дети учатся выполнять словесные п</w:t>
      </w:r>
      <w:r w:rsidR="007566BF" w:rsidRPr="00CC4163">
        <w:rPr>
          <w:sz w:val="28"/>
          <w:szCs w:val="28"/>
        </w:rPr>
        <w:t xml:space="preserve">росьбы </w:t>
      </w:r>
      <w:proofErr w:type="gramStart"/>
      <w:r w:rsidR="007566BF" w:rsidRPr="00CC4163">
        <w:rPr>
          <w:sz w:val="28"/>
          <w:szCs w:val="28"/>
        </w:rPr>
        <w:t>взрослого</w:t>
      </w:r>
      <w:proofErr w:type="gramEnd"/>
      <w:r w:rsidR="007566BF" w:rsidRPr="00CC4163">
        <w:rPr>
          <w:sz w:val="28"/>
          <w:szCs w:val="28"/>
        </w:rPr>
        <w:t xml:space="preserve"> в пределах ви</w:t>
      </w:r>
      <w:r w:rsidRPr="00CC4163">
        <w:rPr>
          <w:sz w:val="28"/>
          <w:szCs w:val="28"/>
        </w:rPr>
        <w:t>димой, наглядной ситуации. На втором году жизни ребенок усваивает имена взрослых и детей, с которыми общается повседневно, а та</w:t>
      </w:r>
      <w:r w:rsidR="007566BF" w:rsidRPr="00CC4163">
        <w:rPr>
          <w:sz w:val="28"/>
          <w:szCs w:val="28"/>
        </w:rPr>
        <w:t>кже некоторые родственные отно</w:t>
      </w:r>
      <w:r w:rsidRPr="00CC4163">
        <w:rPr>
          <w:sz w:val="28"/>
          <w:szCs w:val="28"/>
        </w:rPr>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705069" w:rsidRDefault="0068410D" w:rsidP="005372C5">
      <w:pPr>
        <w:spacing w:before="100" w:beforeAutospacing="1" w:after="100" w:afterAutospacing="1"/>
        <w:ind w:left="540" w:firstLine="360"/>
        <w:contextualSpacing/>
        <w:jc w:val="both"/>
        <w:rPr>
          <w:sz w:val="28"/>
          <w:szCs w:val="28"/>
        </w:rPr>
      </w:pPr>
      <w:r w:rsidRPr="00705069">
        <w:rPr>
          <w:b/>
          <w:sz w:val="28"/>
          <w:szCs w:val="28"/>
        </w:rPr>
        <w:t xml:space="preserve"> Совершенствуется самостоятельност</w:t>
      </w:r>
      <w:r w:rsidR="007566BF" w:rsidRPr="00705069">
        <w:rPr>
          <w:b/>
          <w:sz w:val="28"/>
          <w:szCs w:val="28"/>
        </w:rPr>
        <w:t>ь детей в предметно-игровой де</w:t>
      </w:r>
      <w:r w:rsidRPr="00705069">
        <w:rPr>
          <w:b/>
          <w:sz w:val="28"/>
          <w:szCs w:val="28"/>
        </w:rPr>
        <w:t>ятельности и самообслуживании</w:t>
      </w:r>
      <w:r w:rsidRPr="00CC4163">
        <w:rPr>
          <w:sz w:val="28"/>
          <w:szCs w:val="28"/>
        </w:rPr>
        <w:t xml:space="preserve">. Малыш постепенно </w:t>
      </w:r>
      <w:proofErr w:type="gramStart"/>
      <w:r w:rsidRPr="00CC4163">
        <w:rPr>
          <w:sz w:val="28"/>
          <w:szCs w:val="28"/>
        </w:rPr>
        <w:t>овладевает умением самостоятельно есть</w:t>
      </w:r>
      <w:proofErr w:type="gramEnd"/>
      <w:r w:rsidRPr="00CC4163">
        <w:rPr>
          <w:sz w:val="28"/>
          <w:szCs w:val="28"/>
        </w:rPr>
        <w:t xml:space="preserve"> любую пищу, умываться и мыть руки, приобретает навыки опрятности, аккуратности.</w:t>
      </w:r>
    </w:p>
    <w:p w:rsidR="00705069" w:rsidRDefault="0068410D" w:rsidP="005372C5">
      <w:pPr>
        <w:spacing w:before="100" w:beforeAutospacing="1" w:after="100" w:afterAutospacing="1"/>
        <w:ind w:left="540" w:firstLine="360"/>
        <w:contextualSpacing/>
        <w:jc w:val="both"/>
        <w:rPr>
          <w:sz w:val="28"/>
          <w:szCs w:val="28"/>
        </w:rPr>
      </w:pPr>
      <w:r w:rsidRPr="00705069">
        <w:rPr>
          <w:b/>
          <w:sz w:val="28"/>
          <w:szCs w:val="28"/>
        </w:rPr>
        <w:t xml:space="preserve"> Расширяется ориентировка в ближайшем окружении</w:t>
      </w:r>
      <w:r w:rsidRPr="00CC4163">
        <w:rPr>
          <w:sz w:val="28"/>
          <w:szCs w:val="28"/>
        </w:rPr>
        <w:t>. Знание того, как называются части помещения группы (мебель</w:t>
      </w:r>
      <w:r w:rsidR="007566BF" w:rsidRPr="00CC4163">
        <w:rPr>
          <w:sz w:val="28"/>
          <w:szCs w:val="28"/>
        </w:rPr>
        <w:t>, одежда, посуда), помогает ре</w:t>
      </w:r>
      <w:r w:rsidRPr="00CC4163">
        <w:rPr>
          <w:sz w:val="28"/>
          <w:szCs w:val="28"/>
        </w:rPr>
        <w:t>бенку выполнять несложные (состоящие из одно</w:t>
      </w:r>
      <w:r w:rsidR="007566BF" w:rsidRPr="00CC4163">
        <w:rPr>
          <w:sz w:val="28"/>
          <w:szCs w:val="28"/>
        </w:rPr>
        <w:t>го, а к концу года из 2–3 дейс</w:t>
      </w:r>
      <w:r w:rsidRPr="00CC4163">
        <w:rPr>
          <w:sz w:val="28"/>
          <w:szCs w:val="28"/>
        </w:rPr>
        <w:t>твий) поручения взрослых. Постепенно он</w:t>
      </w:r>
      <w:r w:rsidR="007566BF" w:rsidRPr="00CC4163">
        <w:rPr>
          <w:sz w:val="28"/>
          <w:szCs w:val="28"/>
        </w:rPr>
        <w:t xml:space="preserve"> привыкает соблюдать элементар</w:t>
      </w:r>
      <w:r w:rsidRPr="00CC4163">
        <w:rPr>
          <w:sz w:val="28"/>
          <w:szCs w:val="28"/>
        </w:rPr>
        <w:t>ные правила поведения, обозначаемые словами «можно», «нельзя», «нужно». Общение с взрослым носит деловой, объектно-направленный характер.</w:t>
      </w:r>
    </w:p>
    <w:p w:rsidR="00272463" w:rsidRPr="00CC4163" w:rsidRDefault="0068410D" w:rsidP="005372C5">
      <w:pPr>
        <w:spacing w:before="100" w:beforeAutospacing="1" w:after="100" w:afterAutospacing="1"/>
        <w:ind w:left="540" w:firstLine="360"/>
        <w:contextualSpacing/>
        <w:jc w:val="both"/>
        <w:rPr>
          <w:sz w:val="28"/>
          <w:szCs w:val="28"/>
        </w:rPr>
      </w:pPr>
      <w:r w:rsidRPr="00CC4163">
        <w:rPr>
          <w:sz w:val="28"/>
          <w:szCs w:val="28"/>
        </w:rPr>
        <w:t xml:space="preserve"> На втором году закрепляется и </w:t>
      </w:r>
      <w:r w:rsidRPr="00705069">
        <w:rPr>
          <w:b/>
          <w:sz w:val="28"/>
          <w:szCs w:val="28"/>
        </w:rPr>
        <w:t>углубляется деловое сотрудничество с</w:t>
      </w:r>
      <w:r w:rsidRPr="00CC4163">
        <w:rPr>
          <w:sz w:val="28"/>
          <w:szCs w:val="28"/>
        </w:rPr>
        <w:t xml:space="preserve"> </w:t>
      </w:r>
      <w:r w:rsidRPr="00705069">
        <w:rPr>
          <w:b/>
          <w:sz w:val="28"/>
          <w:szCs w:val="28"/>
        </w:rPr>
        <w:t>взрослым,</w:t>
      </w:r>
      <w:r w:rsidRPr="00CC4163">
        <w:rPr>
          <w:sz w:val="28"/>
          <w:szCs w:val="28"/>
        </w:rPr>
        <w:t xml:space="preserve"> потребность общения с ним по самым разным поводам. На втором году жизни между детьми сохраняется и развивается тип эмоционального </w:t>
      </w:r>
      <w:proofErr w:type="spellStart"/>
      <w:r w:rsidRPr="00CC4163">
        <w:rPr>
          <w:sz w:val="28"/>
          <w:szCs w:val="28"/>
        </w:rPr>
        <w:t>взаимообщения</w:t>
      </w:r>
      <w:proofErr w:type="spellEnd"/>
      <w:r w:rsidRPr="00CC4163">
        <w:rPr>
          <w:sz w:val="28"/>
          <w:szCs w:val="28"/>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Pr="00CC4163">
        <w:rPr>
          <w:sz w:val="28"/>
          <w:szCs w:val="28"/>
        </w:rPr>
        <w:t>взаимообщения</w:t>
      </w:r>
      <w:proofErr w:type="spellEnd"/>
      <w:r w:rsidRPr="00CC4163">
        <w:rPr>
          <w:sz w:val="28"/>
          <w:szCs w:val="28"/>
        </w:rPr>
        <w:t xml:space="preserve"> у детей невелик, и основа его еще не сформирована. </w:t>
      </w:r>
      <w:proofErr w:type="spellStart"/>
      <w:r w:rsidRPr="00CC4163">
        <w:rPr>
          <w:sz w:val="28"/>
          <w:szCs w:val="28"/>
        </w:rPr>
        <w:t>Взаимообщение</w:t>
      </w:r>
      <w:proofErr w:type="spellEnd"/>
      <w:r w:rsidRPr="00CC4163">
        <w:rPr>
          <w:sz w:val="28"/>
          <w:szCs w:val="28"/>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w:t>
      </w:r>
      <w:r w:rsidR="007566BF" w:rsidRPr="00CC4163">
        <w:rPr>
          <w:sz w:val="28"/>
          <w:szCs w:val="28"/>
        </w:rPr>
        <w:t>ообслуживание только формируют</w:t>
      </w:r>
      <w:r w:rsidRPr="00CC4163">
        <w:rPr>
          <w:sz w:val="28"/>
          <w:szCs w:val="28"/>
        </w:rPr>
        <w:t xml:space="preserve">ся, самостоятельность, заинтересованность в их выполнении следует всячески оберегать. </w:t>
      </w:r>
      <w:proofErr w:type="gramStart"/>
      <w:r w:rsidRPr="00CC4163">
        <w:rPr>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w:t>
      </w:r>
      <w:r w:rsidR="007566BF" w:rsidRPr="00CC4163">
        <w:rPr>
          <w:sz w:val="28"/>
          <w:szCs w:val="28"/>
        </w:rPr>
        <w:t>ести себя в группе соответству</w:t>
      </w:r>
      <w:r w:rsidRPr="00CC4163">
        <w:rPr>
          <w:sz w:val="28"/>
          <w:szCs w:val="28"/>
        </w:rPr>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CC4163">
        <w:rPr>
          <w:sz w:val="28"/>
          <w:szCs w:val="28"/>
        </w:rPr>
        <w:t xml:space="preserve">»),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w:t>
      </w:r>
      <w:r w:rsidR="007566BF" w:rsidRPr="00CC4163">
        <w:rPr>
          <w:sz w:val="28"/>
          <w:szCs w:val="28"/>
        </w:rPr>
        <w:t>игры (кубики, колечки для пира</w:t>
      </w:r>
      <w:r w:rsidRPr="00CC4163">
        <w:rPr>
          <w:sz w:val="28"/>
          <w:szCs w:val="28"/>
        </w:rPr>
        <w:t>мидки, одеяло для куклы). Подражая маме или воспитателю, один малыш пытается «накормить, причесать» другого. Возможны несложные плясовые д</w:t>
      </w:r>
      <w:r w:rsidR="007566BF" w:rsidRPr="00CC4163">
        <w:rPr>
          <w:sz w:val="28"/>
          <w:szCs w:val="28"/>
        </w:rPr>
        <w:t>ействия малышей парами на музы</w:t>
      </w:r>
      <w:r w:rsidRPr="00CC4163">
        <w:rPr>
          <w:sz w:val="28"/>
          <w:szCs w:val="28"/>
        </w:rPr>
        <w:t xml:space="preserve">кальных занятиях. Одним из главных приобретений второго года жизни можно считать совершенствование основных движений, особенно </w:t>
      </w:r>
      <w:r w:rsidRPr="00CC4163">
        <w:rPr>
          <w:sz w:val="28"/>
          <w:szCs w:val="28"/>
        </w:rPr>
        <w:lastRenderedPageBreak/>
        <w:t xml:space="preserve">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w:t>
      </w:r>
      <w:r w:rsidR="00705069">
        <w:rPr>
          <w:sz w:val="28"/>
          <w:szCs w:val="28"/>
        </w:rPr>
        <w:t xml:space="preserve">концу пребывания детей </w:t>
      </w:r>
      <w:r w:rsidR="007566BF" w:rsidRPr="00CC4163">
        <w:rPr>
          <w:sz w:val="28"/>
          <w:szCs w:val="28"/>
        </w:rPr>
        <w:t xml:space="preserve"> в</w:t>
      </w:r>
      <w:r w:rsidRPr="00CC4163">
        <w:rPr>
          <w:sz w:val="28"/>
          <w:szCs w:val="28"/>
        </w:rPr>
        <w:t xml:space="preserve"> группе раннего возраста у них формируются компоненты всех видов деятельности, характерных для периода дошкольного детства.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272463" w:rsidRPr="00490F5C" w:rsidRDefault="00272463" w:rsidP="005372C5">
      <w:pPr>
        <w:spacing w:before="100" w:beforeAutospacing="1" w:after="100" w:afterAutospacing="1"/>
        <w:ind w:left="540" w:firstLine="360"/>
        <w:contextualSpacing/>
        <w:jc w:val="both"/>
        <w:rPr>
          <w:b/>
          <w:i/>
          <w:sz w:val="28"/>
          <w:szCs w:val="28"/>
          <w:u w:val="single"/>
        </w:rPr>
      </w:pPr>
      <w:r w:rsidRPr="00490F5C">
        <w:rPr>
          <w:i/>
          <w:sz w:val="28"/>
          <w:szCs w:val="28"/>
          <w:u w:val="single"/>
        </w:rPr>
        <w:t xml:space="preserve"> </w:t>
      </w:r>
      <w:r w:rsidRPr="00490F5C">
        <w:rPr>
          <w:b/>
          <w:i/>
          <w:sz w:val="28"/>
          <w:szCs w:val="28"/>
          <w:u w:val="single"/>
        </w:rPr>
        <w:t xml:space="preserve"> Ранний возраст</w:t>
      </w:r>
      <w:r w:rsidR="0068410D" w:rsidRPr="00490F5C">
        <w:rPr>
          <w:b/>
          <w:i/>
          <w:sz w:val="28"/>
          <w:szCs w:val="28"/>
          <w:u w:val="single"/>
        </w:rPr>
        <w:t xml:space="preserve"> (от 2 до 3 лет)</w:t>
      </w:r>
    </w:p>
    <w:p w:rsidR="00705069" w:rsidRDefault="0068410D" w:rsidP="005372C5">
      <w:pPr>
        <w:spacing w:before="100" w:beforeAutospacing="1" w:after="100" w:afterAutospacing="1"/>
        <w:ind w:left="540" w:firstLine="360"/>
        <w:contextualSpacing/>
        <w:jc w:val="both"/>
        <w:rPr>
          <w:sz w:val="28"/>
          <w:szCs w:val="28"/>
        </w:rPr>
      </w:pPr>
      <w:r w:rsidRPr="00CC4163">
        <w:rPr>
          <w:b/>
          <w:sz w:val="28"/>
          <w:szCs w:val="28"/>
        </w:rPr>
        <w:t xml:space="preserve"> </w:t>
      </w:r>
      <w:r w:rsidRPr="00CC4163">
        <w:rPr>
          <w:sz w:val="28"/>
          <w:szCs w:val="28"/>
        </w:rPr>
        <w:t>На третьем году жизни дети становятся самостоятельнее. Продолжают развиваться предм</w:t>
      </w:r>
      <w:r w:rsidR="00272463" w:rsidRPr="00CC4163">
        <w:rPr>
          <w:sz w:val="28"/>
          <w:szCs w:val="28"/>
        </w:rPr>
        <w:t>етная деятельность, деловое со</w:t>
      </w:r>
      <w:r w:rsidRPr="00CC4163">
        <w:rPr>
          <w:sz w:val="28"/>
          <w:szCs w:val="28"/>
        </w:rPr>
        <w:t>трудничество ребенка и взрослого; совершенствуются восприятие, речь, начальные формы произвольного пове</w:t>
      </w:r>
      <w:r w:rsidR="00272463" w:rsidRPr="00CC4163">
        <w:rPr>
          <w:sz w:val="28"/>
          <w:szCs w:val="28"/>
        </w:rPr>
        <w:t>дения, игры, наглядно-действен</w:t>
      </w:r>
      <w:r w:rsidRPr="00CC4163">
        <w:rPr>
          <w:sz w:val="28"/>
          <w:szCs w:val="28"/>
        </w:rPr>
        <w:t>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w:t>
      </w:r>
      <w:r w:rsidR="004C47E3" w:rsidRPr="00CC4163">
        <w:rPr>
          <w:sz w:val="28"/>
          <w:szCs w:val="28"/>
        </w:rPr>
        <w:t>етами. Совершенствуются соотно</w:t>
      </w:r>
      <w:r w:rsidRPr="00CC4163">
        <w:rPr>
          <w:sz w:val="28"/>
          <w:szCs w:val="28"/>
        </w:rPr>
        <w:t xml:space="preserve">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w:t>
      </w:r>
      <w:r w:rsidRPr="00705069">
        <w:rPr>
          <w:b/>
          <w:sz w:val="28"/>
          <w:szCs w:val="28"/>
        </w:rPr>
        <w:t>и образца, регулирующего собственную активность</w:t>
      </w:r>
      <w:r w:rsidRPr="00CC4163">
        <w:rPr>
          <w:sz w:val="28"/>
          <w:szCs w:val="28"/>
        </w:rPr>
        <w:t xml:space="preserve"> </w:t>
      </w:r>
      <w:r w:rsidRPr="00705069">
        <w:rPr>
          <w:b/>
          <w:sz w:val="28"/>
          <w:szCs w:val="28"/>
        </w:rPr>
        <w:t>ребенка</w:t>
      </w:r>
      <w:r w:rsidRPr="00CC4163">
        <w:rPr>
          <w:sz w:val="28"/>
          <w:szCs w:val="28"/>
        </w:rPr>
        <w:t xml:space="preserve">. </w:t>
      </w:r>
    </w:p>
    <w:p w:rsidR="004C47E3" w:rsidRPr="00CC4163" w:rsidRDefault="0068410D" w:rsidP="005372C5">
      <w:pPr>
        <w:spacing w:before="100" w:beforeAutospacing="1" w:after="100" w:afterAutospacing="1"/>
        <w:ind w:left="540" w:firstLine="360"/>
        <w:contextualSpacing/>
        <w:jc w:val="both"/>
        <w:rPr>
          <w:sz w:val="28"/>
          <w:szCs w:val="28"/>
        </w:rPr>
      </w:pPr>
      <w:r w:rsidRPr="00CC4163">
        <w:rPr>
          <w:sz w:val="28"/>
          <w:szCs w:val="28"/>
        </w:rPr>
        <w:t xml:space="preserve">В ходе совместной с взрослыми предметной деятельности </w:t>
      </w:r>
      <w:r w:rsidRPr="00705069">
        <w:rPr>
          <w:b/>
          <w:sz w:val="28"/>
          <w:szCs w:val="28"/>
        </w:rPr>
        <w:t>продолжает развиваться понимание речи.</w:t>
      </w:r>
      <w:r w:rsidRPr="00CC4163">
        <w:rPr>
          <w:sz w:val="28"/>
          <w:szCs w:val="28"/>
        </w:rPr>
        <w:t xml:space="preserve"> </w:t>
      </w:r>
      <w:r w:rsidR="004C47E3" w:rsidRPr="00CC4163">
        <w:rPr>
          <w:sz w:val="28"/>
          <w:szCs w:val="28"/>
        </w:rPr>
        <w:t>Совершенству</w:t>
      </w:r>
      <w:r w:rsidRPr="00CC4163">
        <w:rPr>
          <w:sz w:val="28"/>
          <w:szCs w:val="28"/>
        </w:rPr>
        <w:t>ется регуляция поведения в результате об</w:t>
      </w:r>
      <w:r w:rsidR="004C47E3" w:rsidRPr="00CC4163">
        <w:rPr>
          <w:sz w:val="28"/>
          <w:szCs w:val="28"/>
        </w:rPr>
        <w:t>ращения взрослых к ребенку, ко</w:t>
      </w:r>
      <w:r w:rsidRPr="00CC4163">
        <w:rPr>
          <w:sz w:val="28"/>
          <w:szCs w:val="28"/>
        </w:rPr>
        <w:t>торый начинает понимать не только инструкцию, но и рассказ взрослых. Интенсивно развивается активная реч</w:t>
      </w:r>
      <w:r w:rsidR="004C47E3" w:rsidRPr="00CC4163">
        <w:rPr>
          <w:sz w:val="28"/>
          <w:szCs w:val="28"/>
        </w:rPr>
        <w:t>ь детей. К трем годам они осва</w:t>
      </w:r>
      <w:r w:rsidRPr="00CC4163">
        <w:rPr>
          <w:sz w:val="28"/>
          <w:szCs w:val="28"/>
        </w:rPr>
        <w:t>ивают основные грамматические структуры, пытаются строить сложные и сложноподчиненные предложения, в</w:t>
      </w:r>
      <w:r w:rsidR="004C47E3" w:rsidRPr="00CC4163">
        <w:rPr>
          <w:sz w:val="28"/>
          <w:szCs w:val="28"/>
        </w:rPr>
        <w:t xml:space="preserve"> разговоре с взрослым использу</w:t>
      </w:r>
      <w:r w:rsidRPr="00CC4163">
        <w:rPr>
          <w:sz w:val="28"/>
          <w:szCs w:val="28"/>
        </w:rPr>
        <w:t>ют практически все части речи.</w:t>
      </w:r>
    </w:p>
    <w:p w:rsidR="00A4503A"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В этом возрасте </w:t>
      </w:r>
      <w:r w:rsidRPr="00A4503A">
        <w:rPr>
          <w:b/>
          <w:sz w:val="28"/>
          <w:szCs w:val="28"/>
        </w:rPr>
        <w:t>у детей формируются новые виды деятельности:</w:t>
      </w:r>
      <w:r w:rsidRPr="00CC4163">
        <w:rPr>
          <w:sz w:val="28"/>
          <w:szCs w:val="28"/>
        </w:rPr>
        <w:t xml:space="preserve"> </w:t>
      </w:r>
      <w:r w:rsidRPr="00A4503A">
        <w:rPr>
          <w:b/>
          <w:sz w:val="28"/>
          <w:szCs w:val="28"/>
        </w:rPr>
        <w:t>игра, рисование, конструирование</w:t>
      </w:r>
      <w:r w:rsidRPr="00CC4163">
        <w:rPr>
          <w:sz w:val="28"/>
          <w:szCs w:val="28"/>
        </w:rPr>
        <w:t xml:space="preserve">. Игра носит процессуальный характер, </w:t>
      </w:r>
      <w:r w:rsidR="004C47E3" w:rsidRPr="00CC4163">
        <w:rPr>
          <w:sz w:val="28"/>
          <w:szCs w:val="28"/>
        </w:rPr>
        <w:t>главное в ней — действия, кото</w:t>
      </w:r>
      <w:r w:rsidRPr="00CC4163">
        <w:rPr>
          <w:sz w:val="28"/>
          <w:szCs w:val="28"/>
        </w:rPr>
        <w:t xml:space="preserve">рые совершаются с игровыми предметами, приближенными к реальности. </w:t>
      </w:r>
      <w:r w:rsidRPr="00A4503A">
        <w:rPr>
          <w:b/>
          <w:sz w:val="28"/>
          <w:szCs w:val="28"/>
        </w:rPr>
        <w:t>В середине третьего года</w:t>
      </w:r>
      <w:r w:rsidRPr="00CC4163">
        <w:rPr>
          <w:sz w:val="28"/>
          <w:szCs w:val="28"/>
        </w:rPr>
        <w:t xml:space="preserve"> </w:t>
      </w:r>
      <w:r w:rsidRPr="00A4503A">
        <w:rPr>
          <w:b/>
          <w:sz w:val="28"/>
          <w:szCs w:val="28"/>
        </w:rPr>
        <w:t>жизни широк</w:t>
      </w:r>
      <w:r w:rsidR="00A4503A" w:rsidRPr="00A4503A">
        <w:rPr>
          <w:b/>
          <w:sz w:val="28"/>
          <w:szCs w:val="28"/>
        </w:rPr>
        <w:t>о используются действия с пред</w:t>
      </w:r>
      <w:r w:rsidRPr="00A4503A">
        <w:rPr>
          <w:b/>
          <w:sz w:val="28"/>
          <w:szCs w:val="28"/>
        </w:rPr>
        <w:t>метами-заместителями</w:t>
      </w:r>
      <w:r w:rsidRPr="00CC4163">
        <w:rPr>
          <w:sz w:val="28"/>
          <w:szCs w:val="28"/>
        </w:rPr>
        <w:t>.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w:t>
      </w:r>
      <w:r w:rsidR="004C47E3" w:rsidRPr="00CC4163">
        <w:rPr>
          <w:sz w:val="28"/>
          <w:szCs w:val="28"/>
        </w:rPr>
        <w:t>о форме, величине и цвету; раз</w:t>
      </w:r>
      <w:r w:rsidRPr="00CC4163">
        <w:rPr>
          <w:sz w:val="28"/>
          <w:szCs w:val="28"/>
        </w:rPr>
        <w:t>личать мелодии; петь.</w:t>
      </w:r>
    </w:p>
    <w:p w:rsidR="004C47E3" w:rsidRPr="00CC4163"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w:t>
      </w:r>
      <w:r w:rsidRPr="00A4503A">
        <w:rPr>
          <w:b/>
          <w:sz w:val="28"/>
          <w:szCs w:val="28"/>
        </w:rPr>
        <w:t>Совершенствуется слуховое воспри</w:t>
      </w:r>
      <w:r w:rsidR="004C47E3" w:rsidRPr="00A4503A">
        <w:rPr>
          <w:b/>
          <w:sz w:val="28"/>
          <w:szCs w:val="28"/>
        </w:rPr>
        <w:t>ятие,</w:t>
      </w:r>
      <w:r w:rsidR="004C47E3" w:rsidRPr="00CC4163">
        <w:rPr>
          <w:sz w:val="28"/>
          <w:szCs w:val="28"/>
        </w:rPr>
        <w:t xml:space="preserve"> прежде всего </w:t>
      </w:r>
      <w:r w:rsidR="004C47E3" w:rsidRPr="00A4503A">
        <w:rPr>
          <w:b/>
          <w:sz w:val="28"/>
          <w:szCs w:val="28"/>
        </w:rPr>
        <w:t>фонематичес</w:t>
      </w:r>
      <w:r w:rsidRPr="00A4503A">
        <w:rPr>
          <w:b/>
          <w:sz w:val="28"/>
          <w:szCs w:val="28"/>
        </w:rPr>
        <w:t>кий слух</w:t>
      </w:r>
      <w:r w:rsidRPr="00CC4163">
        <w:rPr>
          <w:sz w:val="28"/>
          <w:szCs w:val="28"/>
        </w:rPr>
        <w:t xml:space="preserve">.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CC4163">
        <w:rPr>
          <w:sz w:val="28"/>
          <w:szCs w:val="28"/>
        </w:rPr>
        <w:t>наглядно-действенная</w:t>
      </w:r>
      <w:proofErr w:type="gramEnd"/>
      <w:r w:rsidRPr="00CC4163">
        <w:rPr>
          <w:sz w:val="28"/>
          <w:szCs w:val="28"/>
        </w:rPr>
        <w:t xml:space="preserve">. Ее особенность заключается в том, что возникающие в жизни ребенка проблемные </w:t>
      </w:r>
      <w:r w:rsidRPr="00CC4163">
        <w:rPr>
          <w:sz w:val="28"/>
          <w:szCs w:val="28"/>
        </w:rPr>
        <w:lastRenderedPageBreak/>
        <w:t>ситуации разрешаются п</w:t>
      </w:r>
      <w:r w:rsidR="00A4503A">
        <w:rPr>
          <w:sz w:val="28"/>
          <w:szCs w:val="28"/>
        </w:rPr>
        <w:t>утем реального действия с пред</w:t>
      </w:r>
      <w:r w:rsidRPr="00CC4163">
        <w:rPr>
          <w:sz w:val="28"/>
          <w:szCs w:val="28"/>
        </w:rPr>
        <w:t xml:space="preserve">метами. </w:t>
      </w:r>
      <w:r w:rsidRPr="00A4503A">
        <w:rPr>
          <w:b/>
          <w:sz w:val="28"/>
          <w:szCs w:val="28"/>
        </w:rPr>
        <w:t>К концу третьего года жизни у детей появляются зачатки наглядно</w:t>
      </w:r>
      <w:r w:rsidR="00A4503A" w:rsidRPr="00A4503A">
        <w:rPr>
          <w:b/>
          <w:sz w:val="28"/>
          <w:szCs w:val="28"/>
        </w:rPr>
        <w:t xml:space="preserve"> </w:t>
      </w:r>
      <w:r w:rsidRPr="00A4503A">
        <w:rPr>
          <w:b/>
          <w:sz w:val="28"/>
          <w:szCs w:val="28"/>
        </w:rPr>
        <w:t>- образного</w:t>
      </w:r>
      <w:r w:rsidRPr="00CC4163">
        <w:rPr>
          <w:sz w:val="28"/>
          <w:szCs w:val="28"/>
        </w:rPr>
        <w:t xml:space="preserve"> </w:t>
      </w:r>
      <w:r w:rsidRPr="00A4503A">
        <w:rPr>
          <w:b/>
          <w:sz w:val="28"/>
          <w:szCs w:val="28"/>
        </w:rPr>
        <w:t>мышления.</w:t>
      </w:r>
      <w:r w:rsidRPr="00CC4163">
        <w:rPr>
          <w:sz w:val="28"/>
          <w:szCs w:val="28"/>
        </w:rPr>
        <w:t xml:space="preserve"> Ребенок в ходе предметно-игровой деятельности ставит перед собой цель, намечает план действия и т. п. Для детей этого возраста характерна </w:t>
      </w:r>
      <w:r w:rsidR="004C47E3" w:rsidRPr="00CC4163">
        <w:rPr>
          <w:sz w:val="28"/>
          <w:szCs w:val="28"/>
        </w:rPr>
        <w:t>неосознанность мотивов, импуль</w:t>
      </w:r>
      <w:r w:rsidRPr="00CC4163">
        <w:rPr>
          <w:sz w:val="28"/>
          <w:szCs w:val="28"/>
        </w:rPr>
        <w:t>сивность и зависимость чувств и желани</w:t>
      </w:r>
      <w:r w:rsidR="004C47E3" w:rsidRPr="00CC4163">
        <w:rPr>
          <w:sz w:val="28"/>
          <w:szCs w:val="28"/>
        </w:rPr>
        <w:t>й от ситуации. Дети легко зара</w:t>
      </w:r>
      <w:r w:rsidRPr="00CC4163">
        <w:rPr>
          <w:sz w:val="28"/>
          <w:szCs w:val="28"/>
        </w:rPr>
        <w:t xml:space="preserve">жаются эмоциональным состоянием сверстников. Однако в этот период </w:t>
      </w:r>
      <w:r w:rsidRPr="00A4503A">
        <w:rPr>
          <w:b/>
          <w:sz w:val="28"/>
          <w:szCs w:val="28"/>
        </w:rPr>
        <w:t>начинает складываться и произвольность поведения</w:t>
      </w:r>
      <w:r w:rsidRPr="00CC4163">
        <w:rPr>
          <w:sz w:val="28"/>
          <w:szCs w:val="28"/>
        </w:rPr>
        <w:t xml:space="preserve">. Она обусловлена развитием орудийных действий и речи. </w:t>
      </w:r>
      <w:r w:rsidR="004C47E3" w:rsidRPr="00CC4163">
        <w:rPr>
          <w:sz w:val="28"/>
          <w:szCs w:val="28"/>
        </w:rPr>
        <w:t>У детей появляются чувства гор</w:t>
      </w:r>
      <w:r w:rsidRPr="00CC4163">
        <w:rPr>
          <w:sz w:val="28"/>
          <w:szCs w:val="28"/>
        </w:rPr>
        <w:t>дости и стыда, начинают формироваться</w:t>
      </w:r>
      <w:r w:rsidR="004C47E3" w:rsidRPr="00CC4163">
        <w:rPr>
          <w:sz w:val="28"/>
          <w:szCs w:val="28"/>
        </w:rPr>
        <w:t xml:space="preserve"> элементы самосознания, связан</w:t>
      </w:r>
      <w:r w:rsidRPr="00CC4163">
        <w:rPr>
          <w:sz w:val="28"/>
          <w:szCs w:val="28"/>
        </w:rPr>
        <w:t xml:space="preserve">ные с идентификацией с именем и полом. </w:t>
      </w:r>
      <w:r w:rsidR="004C47E3" w:rsidRPr="00CC4163">
        <w:rPr>
          <w:sz w:val="28"/>
          <w:szCs w:val="28"/>
        </w:rPr>
        <w:t>Ранний возраст завершается кри</w:t>
      </w:r>
      <w:r w:rsidRPr="00CC4163">
        <w:rPr>
          <w:sz w:val="28"/>
          <w:szCs w:val="28"/>
        </w:rPr>
        <w:t xml:space="preserve">зисом трех лет. Ребенок осознает себя как отдельного человека, отличного от взрослого. У него </w:t>
      </w:r>
      <w:proofErr w:type="gramStart"/>
      <w:r w:rsidRPr="00CC4163">
        <w:rPr>
          <w:sz w:val="28"/>
          <w:szCs w:val="28"/>
        </w:rPr>
        <w:t>формируется образ Я. Кризис часто сопровождается</w:t>
      </w:r>
      <w:proofErr w:type="gramEnd"/>
      <w:r w:rsidRPr="00CC4163">
        <w:rPr>
          <w:sz w:val="28"/>
          <w:szCs w:val="28"/>
        </w:rPr>
        <w:t xml:space="preserve"> рядом отрицательных проявлений: негативизм</w:t>
      </w:r>
      <w:r w:rsidR="004C47E3" w:rsidRPr="00CC4163">
        <w:rPr>
          <w:sz w:val="28"/>
          <w:szCs w:val="28"/>
        </w:rPr>
        <w:t>ом, упрямством, нарушени</w:t>
      </w:r>
      <w:r w:rsidRPr="00CC4163">
        <w:rPr>
          <w:sz w:val="28"/>
          <w:szCs w:val="28"/>
        </w:rPr>
        <w:t>ем общения с взрослым и др. Кризис может продолжаться от нескольких месяцев до двух лет.</w:t>
      </w:r>
    </w:p>
    <w:p w:rsidR="00344139" w:rsidRPr="00CC4163" w:rsidRDefault="00344139" w:rsidP="004C47E3">
      <w:pPr>
        <w:spacing w:before="100" w:beforeAutospacing="1" w:after="100" w:afterAutospacing="1"/>
        <w:ind w:left="540" w:firstLine="360"/>
        <w:contextualSpacing/>
        <w:jc w:val="both"/>
        <w:rPr>
          <w:sz w:val="28"/>
          <w:szCs w:val="28"/>
        </w:rPr>
      </w:pPr>
    </w:p>
    <w:p w:rsidR="00490F5C" w:rsidRPr="00490F5C" w:rsidRDefault="0068410D" w:rsidP="004C47E3">
      <w:pPr>
        <w:spacing w:before="100" w:beforeAutospacing="1" w:after="100" w:afterAutospacing="1"/>
        <w:ind w:left="540" w:firstLine="360"/>
        <w:contextualSpacing/>
        <w:jc w:val="both"/>
        <w:rPr>
          <w:b/>
          <w:sz w:val="28"/>
          <w:szCs w:val="28"/>
          <w:u w:val="single"/>
        </w:rPr>
      </w:pPr>
      <w:r w:rsidRPr="00490F5C">
        <w:rPr>
          <w:sz w:val="28"/>
          <w:szCs w:val="28"/>
          <w:u w:val="single"/>
        </w:rPr>
        <w:t xml:space="preserve"> </w:t>
      </w:r>
      <w:r w:rsidRPr="00490F5C">
        <w:rPr>
          <w:b/>
          <w:sz w:val="28"/>
          <w:szCs w:val="28"/>
          <w:u w:val="single"/>
        </w:rPr>
        <w:t>Младшая группа (от 3 до 4 лет)</w:t>
      </w:r>
    </w:p>
    <w:p w:rsidR="00A4503A"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В возрасте 3–4 лет ребенок постепенно выходит за пределы семейного круга. Его общение становится </w:t>
      </w:r>
      <w:proofErr w:type="spellStart"/>
      <w:r w:rsidRPr="00CC4163">
        <w:rPr>
          <w:sz w:val="28"/>
          <w:szCs w:val="28"/>
        </w:rPr>
        <w:t>внеситуативным</w:t>
      </w:r>
      <w:proofErr w:type="spellEnd"/>
      <w:r w:rsidRPr="00CC4163">
        <w:rPr>
          <w:sz w:val="28"/>
          <w:szCs w:val="28"/>
        </w:rPr>
        <w:t>. Взрослый становится для ребенка не только членом семьи, но и но</w:t>
      </w:r>
      <w:r w:rsidR="00344139" w:rsidRPr="00CC4163">
        <w:rPr>
          <w:sz w:val="28"/>
          <w:szCs w:val="28"/>
        </w:rPr>
        <w:t>сителем определенной обществен</w:t>
      </w:r>
      <w:r w:rsidRPr="00CC4163">
        <w:rPr>
          <w:sz w:val="28"/>
          <w:szCs w:val="28"/>
        </w:rPr>
        <w:t xml:space="preserve">ной функции. Желание ребенка выполнять такую же функцию приводит к противоречию с его реальными возможностями. Это противоречие разрешается через </w:t>
      </w:r>
      <w:r w:rsidRPr="00A4503A">
        <w:rPr>
          <w:b/>
          <w:sz w:val="28"/>
          <w:szCs w:val="28"/>
        </w:rPr>
        <w:t>развитие игры, которая становится ведущим видом</w:t>
      </w:r>
      <w:r w:rsidRPr="00CC4163">
        <w:rPr>
          <w:sz w:val="28"/>
          <w:szCs w:val="28"/>
        </w:rPr>
        <w:t xml:space="preserve"> </w:t>
      </w:r>
      <w:r w:rsidRPr="00A4503A">
        <w:rPr>
          <w:b/>
          <w:sz w:val="28"/>
          <w:szCs w:val="28"/>
        </w:rPr>
        <w:t>деятель</w:t>
      </w:r>
      <w:r w:rsidR="00344139" w:rsidRPr="00A4503A">
        <w:rPr>
          <w:b/>
          <w:sz w:val="28"/>
          <w:szCs w:val="28"/>
        </w:rPr>
        <w:t>ности в дошкольном возрасте</w:t>
      </w:r>
      <w:r w:rsidR="00344139" w:rsidRPr="00CC4163">
        <w:rPr>
          <w:sz w:val="28"/>
          <w:szCs w:val="28"/>
        </w:rPr>
        <w:t>.</w:t>
      </w:r>
      <w:r w:rsidRPr="00CC4163">
        <w:rPr>
          <w:sz w:val="28"/>
          <w:szCs w:val="28"/>
        </w:rPr>
        <w:t xml:space="preserve"> Главной особенностью игры является ее условность: выполнение одних действий с одними предметами предполагает</w:t>
      </w:r>
      <w:r w:rsidR="00344139" w:rsidRPr="00CC4163">
        <w:rPr>
          <w:sz w:val="28"/>
          <w:szCs w:val="28"/>
        </w:rPr>
        <w:t xml:space="preserve"> их отнесенность к другим дейс</w:t>
      </w:r>
      <w:r w:rsidRPr="00CC4163">
        <w:rPr>
          <w:sz w:val="28"/>
          <w:szCs w:val="28"/>
        </w:rPr>
        <w:t>твиям с другими предметами. Основным сод</w:t>
      </w:r>
      <w:r w:rsidR="00344139" w:rsidRPr="00CC4163">
        <w:rPr>
          <w:sz w:val="28"/>
          <w:szCs w:val="28"/>
        </w:rPr>
        <w:t>ержанием игры младших до</w:t>
      </w:r>
      <w:r w:rsidRPr="00CC4163">
        <w:rPr>
          <w:sz w:val="28"/>
          <w:szCs w:val="28"/>
        </w:rPr>
        <w:t xml:space="preserve">школьников являются действия с игрушками и предметами-заместителями. Продолжительность игры небольшая. </w:t>
      </w:r>
      <w:r w:rsidR="00344139" w:rsidRPr="00CC4163">
        <w:rPr>
          <w:sz w:val="28"/>
          <w:szCs w:val="28"/>
        </w:rPr>
        <w:t>Младшие дошкольники ограничива</w:t>
      </w:r>
      <w:r w:rsidRPr="00CC4163">
        <w:rPr>
          <w:sz w:val="28"/>
          <w:szCs w:val="28"/>
        </w:rPr>
        <w:t xml:space="preserve">ются игрой с одной-двумя ролями и простыми, неразвернутыми сюжетами. </w:t>
      </w:r>
      <w:r w:rsidRPr="00A4503A">
        <w:rPr>
          <w:b/>
          <w:sz w:val="28"/>
          <w:szCs w:val="28"/>
        </w:rPr>
        <w:t>Игры с правилами в этом возрасте только</w:t>
      </w:r>
      <w:r w:rsidRPr="00CC4163">
        <w:rPr>
          <w:sz w:val="28"/>
          <w:szCs w:val="28"/>
        </w:rPr>
        <w:t xml:space="preserve"> </w:t>
      </w:r>
      <w:r w:rsidRPr="00A4503A">
        <w:rPr>
          <w:b/>
          <w:sz w:val="28"/>
          <w:szCs w:val="28"/>
        </w:rPr>
        <w:t>начинают формироваться</w:t>
      </w:r>
      <w:r w:rsidRPr="00CC4163">
        <w:rPr>
          <w:sz w:val="28"/>
          <w:szCs w:val="28"/>
        </w:rPr>
        <w:t>.</w:t>
      </w:r>
    </w:p>
    <w:p w:rsidR="00A4503A" w:rsidRDefault="0068410D" w:rsidP="004C47E3">
      <w:pPr>
        <w:spacing w:before="100" w:beforeAutospacing="1" w:after="100" w:afterAutospacing="1"/>
        <w:ind w:left="540" w:firstLine="360"/>
        <w:contextualSpacing/>
        <w:jc w:val="both"/>
        <w:rPr>
          <w:sz w:val="28"/>
          <w:szCs w:val="28"/>
        </w:rPr>
      </w:pPr>
      <w:r w:rsidRPr="00A4503A">
        <w:rPr>
          <w:b/>
          <w:sz w:val="28"/>
          <w:szCs w:val="28"/>
        </w:rPr>
        <w:t xml:space="preserve"> Изобразительная деятельность реб</w:t>
      </w:r>
      <w:r w:rsidR="00344139" w:rsidRPr="00A4503A">
        <w:rPr>
          <w:b/>
          <w:sz w:val="28"/>
          <w:szCs w:val="28"/>
        </w:rPr>
        <w:t>енка зависит от его представле</w:t>
      </w:r>
      <w:r w:rsidRPr="00A4503A">
        <w:rPr>
          <w:b/>
          <w:sz w:val="28"/>
          <w:szCs w:val="28"/>
        </w:rPr>
        <w:t>ний о предмете.</w:t>
      </w:r>
      <w:r w:rsidRPr="00CC4163">
        <w:rPr>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r w:rsidRPr="00A4503A">
        <w:rPr>
          <w:b/>
          <w:sz w:val="28"/>
          <w:szCs w:val="28"/>
        </w:rPr>
        <w:t>Большое значение</w:t>
      </w:r>
      <w:r w:rsidRPr="00CC4163">
        <w:rPr>
          <w:sz w:val="28"/>
          <w:szCs w:val="28"/>
        </w:rPr>
        <w:t xml:space="preserve"> </w:t>
      </w:r>
      <w:r w:rsidRPr="00A4503A">
        <w:rPr>
          <w:b/>
          <w:sz w:val="28"/>
          <w:szCs w:val="28"/>
        </w:rPr>
        <w:t>для развития мелкой моторики имеет лепка</w:t>
      </w:r>
      <w:r w:rsidRPr="00CC4163">
        <w:rPr>
          <w:sz w:val="28"/>
          <w:szCs w:val="28"/>
        </w:rPr>
        <w:t xml:space="preserve">. Младшие дошкольники способны под руководством взрослого вылепить простые предметы. Известно, что </w:t>
      </w:r>
      <w:r w:rsidRPr="00A4503A">
        <w:rPr>
          <w:b/>
          <w:sz w:val="28"/>
          <w:szCs w:val="28"/>
        </w:rPr>
        <w:t>аппликация оказывает положительное влияние на</w:t>
      </w:r>
      <w:r w:rsidRPr="00CC4163">
        <w:rPr>
          <w:sz w:val="28"/>
          <w:szCs w:val="28"/>
        </w:rPr>
        <w:t xml:space="preserve"> </w:t>
      </w:r>
      <w:r w:rsidRPr="00A4503A">
        <w:rPr>
          <w:b/>
          <w:sz w:val="28"/>
          <w:szCs w:val="28"/>
        </w:rPr>
        <w:t>развитие восприятия</w:t>
      </w:r>
      <w:r w:rsidRPr="00CC4163">
        <w:rPr>
          <w:sz w:val="28"/>
          <w:szCs w:val="28"/>
        </w:rPr>
        <w:t xml:space="preserve">. В этом возрасте детям доступны простейшие виды аппликации. </w:t>
      </w:r>
      <w:r w:rsidRPr="00A4503A">
        <w:rPr>
          <w:b/>
          <w:sz w:val="28"/>
          <w:szCs w:val="28"/>
        </w:rPr>
        <w:t>Конструктивная деятельность</w:t>
      </w:r>
      <w:r w:rsidRPr="00CC4163">
        <w:rPr>
          <w:sz w:val="28"/>
          <w:szCs w:val="28"/>
        </w:rPr>
        <w:t xml:space="preserve"> в мл</w:t>
      </w:r>
      <w:r w:rsidR="00344139" w:rsidRPr="00CC4163">
        <w:rPr>
          <w:sz w:val="28"/>
          <w:szCs w:val="28"/>
        </w:rPr>
        <w:t xml:space="preserve">адшем дошкольном возрасте </w:t>
      </w:r>
      <w:r w:rsidR="00344139" w:rsidRPr="00A4503A">
        <w:rPr>
          <w:b/>
          <w:sz w:val="28"/>
          <w:szCs w:val="28"/>
        </w:rPr>
        <w:t>огра</w:t>
      </w:r>
      <w:r w:rsidRPr="00A4503A">
        <w:rPr>
          <w:b/>
          <w:sz w:val="28"/>
          <w:szCs w:val="28"/>
        </w:rPr>
        <w:t>ничена возведением несложных построек по</w:t>
      </w:r>
      <w:r w:rsidRPr="00CC4163">
        <w:rPr>
          <w:sz w:val="28"/>
          <w:szCs w:val="28"/>
        </w:rPr>
        <w:t xml:space="preserve"> </w:t>
      </w:r>
      <w:r w:rsidRPr="00A4503A">
        <w:rPr>
          <w:b/>
          <w:sz w:val="28"/>
          <w:szCs w:val="28"/>
        </w:rPr>
        <w:t>образцу и по замыслу</w:t>
      </w:r>
      <w:r w:rsidRPr="00CC4163">
        <w:rPr>
          <w:sz w:val="28"/>
          <w:szCs w:val="28"/>
        </w:rPr>
        <w:t>.</w:t>
      </w:r>
    </w:p>
    <w:p w:rsidR="00A4503A" w:rsidRDefault="0068410D" w:rsidP="004C47E3">
      <w:pPr>
        <w:spacing w:before="100" w:beforeAutospacing="1" w:after="100" w:afterAutospacing="1"/>
        <w:ind w:left="540" w:firstLine="360"/>
        <w:contextualSpacing/>
        <w:jc w:val="both"/>
        <w:rPr>
          <w:sz w:val="28"/>
          <w:szCs w:val="28"/>
        </w:rPr>
      </w:pPr>
      <w:r w:rsidRPr="00CC4163">
        <w:rPr>
          <w:sz w:val="28"/>
          <w:szCs w:val="28"/>
        </w:rPr>
        <w:lastRenderedPageBreak/>
        <w:t xml:space="preserve"> В младшем дошкольном возрасте </w:t>
      </w:r>
      <w:r w:rsidRPr="00A4503A">
        <w:rPr>
          <w:b/>
          <w:sz w:val="28"/>
          <w:szCs w:val="28"/>
        </w:rPr>
        <w:t>ра</w:t>
      </w:r>
      <w:r w:rsidR="00344139" w:rsidRPr="00A4503A">
        <w:rPr>
          <w:b/>
          <w:sz w:val="28"/>
          <w:szCs w:val="28"/>
        </w:rPr>
        <w:t>звивается перцептивная</w:t>
      </w:r>
      <w:r w:rsidR="00344139" w:rsidRPr="00CC4163">
        <w:rPr>
          <w:sz w:val="28"/>
          <w:szCs w:val="28"/>
        </w:rPr>
        <w:t xml:space="preserve"> </w:t>
      </w:r>
      <w:r w:rsidR="00344139" w:rsidRPr="00A4503A">
        <w:rPr>
          <w:b/>
          <w:sz w:val="28"/>
          <w:szCs w:val="28"/>
        </w:rPr>
        <w:t>деятель</w:t>
      </w:r>
      <w:r w:rsidRPr="00A4503A">
        <w:rPr>
          <w:b/>
          <w:sz w:val="28"/>
          <w:szCs w:val="28"/>
        </w:rPr>
        <w:t>ность</w:t>
      </w:r>
      <w:r w:rsidRPr="00CC4163">
        <w:rPr>
          <w:sz w:val="28"/>
          <w:szCs w:val="28"/>
        </w:rPr>
        <w:t xml:space="preserve">. Дети от использования </w:t>
      </w:r>
      <w:proofErr w:type="spellStart"/>
      <w:r w:rsidRPr="00CC4163">
        <w:rPr>
          <w:sz w:val="28"/>
          <w:szCs w:val="28"/>
        </w:rPr>
        <w:t>предэталонов</w:t>
      </w:r>
      <w:proofErr w:type="spellEnd"/>
      <w:r w:rsidRPr="00CC4163">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90F5C" w:rsidRDefault="0068410D" w:rsidP="004C47E3">
      <w:pPr>
        <w:spacing w:before="100" w:beforeAutospacing="1" w:after="100" w:afterAutospacing="1"/>
        <w:ind w:left="540" w:firstLine="360"/>
        <w:contextualSpacing/>
        <w:jc w:val="both"/>
        <w:rPr>
          <w:sz w:val="28"/>
          <w:szCs w:val="28"/>
        </w:rPr>
      </w:pPr>
      <w:r w:rsidRPr="00A4503A">
        <w:rPr>
          <w:b/>
          <w:sz w:val="28"/>
          <w:szCs w:val="28"/>
        </w:rPr>
        <w:t xml:space="preserve"> Развиваются память и внимание</w:t>
      </w:r>
      <w:r w:rsidRPr="00CC4163">
        <w:rPr>
          <w:sz w:val="28"/>
          <w:szCs w:val="28"/>
        </w:rPr>
        <w:t>. По просьбе взрослого дети могут запомнить 3–4 слова и 5–6 названий</w:t>
      </w:r>
      <w:r w:rsidR="00A4503A">
        <w:rPr>
          <w:sz w:val="28"/>
          <w:szCs w:val="28"/>
        </w:rPr>
        <w:t xml:space="preserve"> предметов. К концу младшего до</w:t>
      </w:r>
      <w:r w:rsidRPr="00CC4163">
        <w:rPr>
          <w:sz w:val="28"/>
          <w:szCs w:val="28"/>
        </w:rPr>
        <w:t xml:space="preserve">школьного возраста они способны запомнить значительные отрывки из любимых произведений. </w:t>
      </w:r>
      <w:r w:rsidRPr="00A4503A">
        <w:rPr>
          <w:b/>
          <w:sz w:val="28"/>
          <w:szCs w:val="28"/>
        </w:rPr>
        <w:t>Продолжает развиваться наглядно-действенное мышление.</w:t>
      </w:r>
      <w:r w:rsidRPr="00CC4163">
        <w:rPr>
          <w:sz w:val="28"/>
          <w:szCs w:val="28"/>
        </w:rPr>
        <w:t xml:space="preserve"> При этом преобразования ситуаций в ряде случаев осуществляются на основе целенаправленных проб с учетом желаемого результата. </w:t>
      </w:r>
      <w:r w:rsidRPr="00490F5C">
        <w:rPr>
          <w:b/>
          <w:sz w:val="28"/>
          <w:szCs w:val="28"/>
        </w:rPr>
        <w:t>Дошкольники способны установить некоторые</w:t>
      </w:r>
      <w:r w:rsidRPr="00CC4163">
        <w:rPr>
          <w:sz w:val="28"/>
          <w:szCs w:val="28"/>
        </w:rPr>
        <w:t xml:space="preserve"> </w:t>
      </w:r>
      <w:r w:rsidRPr="00490F5C">
        <w:rPr>
          <w:b/>
          <w:sz w:val="28"/>
          <w:szCs w:val="28"/>
        </w:rPr>
        <w:t>скрытые связи и отношения между предметами</w:t>
      </w:r>
      <w:r w:rsidRPr="00CC4163">
        <w:rPr>
          <w:sz w:val="28"/>
          <w:szCs w:val="28"/>
        </w:rPr>
        <w:t xml:space="preserve">. В младшем дошкольном возрасте </w:t>
      </w:r>
      <w:r w:rsidRPr="00490F5C">
        <w:rPr>
          <w:b/>
          <w:sz w:val="28"/>
          <w:szCs w:val="28"/>
        </w:rPr>
        <w:t>начинает развиваться воображение,</w:t>
      </w:r>
      <w:r w:rsidRPr="00CC4163">
        <w:rPr>
          <w:sz w:val="28"/>
          <w:szCs w:val="28"/>
        </w:rPr>
        <w:t xml:space="preserve"> которое особенно наглядно проявляется</w:t>
      </w:r>
      <w:r w:rsidR="00E364F4" w:rsidRPr="00CC4163">
        <w:rPr>
          <w:sz w:val="28"/>
          <w:szCs w:val="28"/>
        </w:rPr>
        <w:t xml:space="preserve"> в игре, когда одни объекты вы</w:t>
      </w:r>
      <w:r w:rsidRPr="00CC4163">
        <w:rPr>
          <w:sz w:val="28"/>
          <w:szCs w:val="28"/>
        </w:rPr>
        <w:t>ступают в качестве заместителей других.</w:t>
      </w:r>
    </w:p>
    <w:p w:rsidR="00E364F4"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Взаимоотношения детей обуслов</w:t>
      </w:r>
      <w:r w:rsidR="00E364F4" w:rsidRPr="00CC4163">
        <w:rPr>
          <w:sz w:val="28"/>
          <w:szCs w:val="28"/>
        </w:rPr>
        <w:t>лены нормами и правилами. В ре</w:t>
      </w:r>
      <w:r w:rsidRPr="00CC4163">
        <w:rPr>
          <w:sz w:val="28"/>
          <w:szCs w:val="28"/>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sidR="00E364F4" w:rsidRPr="00CC4163">
        <w:rPr>
          <w:sz w:val="28"/>
          <w:szCs w:val="28"/>
        </w:rPr>
        <w:t xml:space="preserve">. </w:t>
      </w:r>
      <w:r w:rsidRPr="00490F5C">
        <w:rPr>
          <w:b/>
          <w:sz w:val="28"/>
          <w:szCs w:val="28"/>
        </w:rPr>
        <w:t>Взаимоотношения детей ярко проявляются в игровой деятельности</w:t>
      </w:r>
      <w:r w:rsidRPr="00CC4163">
        <w:rPr>
          <w:sz w:val="28"/>
          <w:szCs w:val="28"/>
        </w:rPr>
        <w:t xml:space="preserve">.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490F5C">
        <w:rPr>
          <w:b/>
          <w:sz w:val="28"/>
          <w:szCs w:val="28"/>
        </w:rPr>
        <w:t>Положение ребенка в группе</w:t>
      </w:r>
      <w:r w:rsidRPr="00CC4163">
        <w:rPr>
          <w:sz w:val="28"/>
          <w:szCs w:val="28"/>
        </w:rPr>
        <w:t xml:space="preserve"> </w:t>
      </w:r>
      <w:r w:rsidRPr="00490F5C">
        <w:rPr>
          <w:b/>
          <w:sz w:val="28"/>
          <w:szCs w:val="28"/>
        </w:rPr>
        <w:t>сверстников во многом определяется мнением воспитателя</w:t>
      </w:r>
      <w:r w:rsidRPr="00CC4163">
        <w:rPr>
          <w:sz w:val="28"/>
          <w:szCs w:val="28"/>
        </w:rPr>
        <w:t xml:space="preserve">. В младшем дошкольном возрасте можно наблюдать соподчинение мотивов поведения в относительно простых ситуациях. </w:t>
      </w:r>
      <w:r w:rsidRPr="00490F5C">
        <w:rPr>
          <w:b/>
          <w:sz w:val="28"/>
          <w:szCs w:val="28"/>
        </w:rPr>
        <w:t>Сознательное управление поведением только начинае</w:t>
      </w:r>
      <w:r w:rsidR="00E364F4" w:rsidRPr="00490F5C">
        <w:rPr>
          <w:b/>
          <w:sz w:val="28"/>
          <w:szCs w:val="28"/>
        </w:rPr>
        <w:t>т складываться; во многом пове</w:t>
      </w:r>
      <w:r w:rsidRPr="00490F5C">
        <w:rPr>
          <w:b/>
          <w:sz w:val="28"/>
          <w:szCs w:val="28"/>
        </w:rPr>
        <w:t>дение</w:t>
      </w:r>
      <w:r w:rsidRPr="00CC4163">
        <w:rPr>
          <w:sz w:val="28"/>
          <w:szCs w:val="28"/>
        </w:rPr>
        <w:t xml:space="preserve"> </w:t>
      </w:r>
      <w:r w:rsidRPr="00490F5C">
        <w:rPr>
          <w:b/>
          <w:sz w:val="28"/>
          <w:szCs w:val="28"/>
        </w:rPr>
        <w:t>ребенка еще ситуативно</w:t>
      </w:r>
      <w:r w:rsidRPr="00CC4163">
        <w:rPr>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90F5C" w:rsidRDefault="00490F5C" w:rsidP="004C47E3">
      <w:pPr>
        <w:spacing w:before="100" w:beforeAutospacing="1" w:after="100" w:afterAutospacing="1"/>
        <w:ind w:left="540" w:firstLine="360"/>
        <w:contextualSpacing/>
        <w:jc w:val="both"/>
        <w:rPr>
          <w:sz w:val="28"/>
          <w:szCs w:val="28"/>
        </w:rPr>
      </w:pPr>
    </w:p>
    <w:p w:rsidR="00490F5C" w:rsidRDefault="00490F5C" w:rsidP="004C47E3">
      <w:pPr>
        <w:spacing w:before="100" w:beforeAutospacing="1" w:after="100" w:afterAutospacing="1"/>
        <w:ind w:left="540" w:firstLine="360"/>
        <w:contextualSpacing/>
        <w:jc w:val="both"/>
        <w:rPr>
          <w:sz w:val="28"/>
          <w:szCs w:val="28"/>
        </w:rPr>
      </w:pPr>
    </w:p>
    <w:p w:rsidR="008B6929" w:rsidRDefault="008B6929" w:rsidP="004C47E3">
      <w:pPr>
        <w:spacing w:before="100" w:beforeAutospacing="1" w:after="100" w:afterAutospacing="1"/>
        <w:ind w:left="540" w:firstLine="360"/>
        <w:contextualSpacing/>
        <w:jc w:val="both"/>
        <w:rPr>
          <w:sz w:val="28"/>
          <w:szCs w:val="28"/>
        </w:rPr>
      </w:pPr>
    </w:p>
    <w:p w:rsidR="00490F5C" w:rsidRPr="00CC4163" w:rsidRDefault="00490F5C" w:rsidP="004C47E3">
      <w:pPr>
        <w:spacing w:before="100" w:beforeAutospacing="1" w:after="100" w:afterAutospacing="1"/>
        <w:ind w:left="540" w:firstLine="360"/>
        <w:contextualSpacing/>
        <w:jc w:val="both"/>
        <w:rPr>
          <w:sz w:val="28"/>
          <w:szCs w:val="28"/>
        </w:rPr>
      </w:pPr>
    </w:p>
    <w:p w:rsidR="00490F5C" w:rsidRDefault="0068410D" w:rsidP="004C47E3">
      <w:pPr>
        <w:spacing w:before="100" w:beforeAutospacing="1" w:after="100" w:afterAutospacing="1"/>
        <w:ind w:left="540" w:firstLine="360"/>
        <w:contextualSpacing/>
        <w:jc w:val="both"/>
        <w:rPr>
          <w:b/>
          <w:i/>
          <w:sz w:val="28"/>
          <w:szCs w:val="28"/>
          <w:u w:val="single"/>
        </w:rPr>
      </w:pPr>
      <w:r w:rsidRPr="00CC4163">
        <w:rPr>
          <w:b/>
          <w:sz w:val="28"/>
          <w:szCs w:val="28"/>
        </w:rPr>
        <w:lastRenderedPageBreak/>
        <w:t xml:space="preserve"> </w:t>
      </w:r>
      <w:r w:rsidRPr="00490F5C">
        <w:rPr>
          <w:b/>
          <w:i/>
          <w:sz w:val="28"/>
          <w:szCs w:val="28"/>
          <w:u w:val="single"/>
        </w:rPr>
        <w:t>Средняя группа (от 4 до 5 лет)</w:t>
      </w:r>
    </w:p>
    <w:p w:rsidR="00EC4363" w:rsidRPr="00EC4363" w:rsidRDefault="00EC4363" w:rsidP="00EC4363">
      <w:pPr>
        <w:spacing w:before="100" w:beforeAutospacing="1" w:after="100" w:afterAutospacing="1"/>
        <w:ind w:left="540" w:firstLine="360"/>
        <w:contextualSpacing/>
        <w:jc w:val="both"/>
        <w:rPr>
          <w:b/>
          <w:sz w:val="28"/>
          <w:szCs w:val="28"/>
        </w:rPr>
      </w:pPr>
      <w:proofErr w:type="gramStart"/>
      <w:r w:rsidRPr="00CC4163">
        <w:rPr>
          <w:b/>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C4163">
        <w:rPr>
          <w:b/>
          <w:sz w:val="28"/>
          <w:szCs w:val="28"/>
        </w:rPr>
        <w:t>эгоцентричностью</w:t>
      </w:r>
      <w:proofErr w:type="spellEnd"/>
      <w:r w:rsidRPr="00CC4163">
        <w:rPr>
          <w:b/>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CC4163">
        <w:rPr>
          <w:b/>
          <w:sz w:val="28"/>
          <w:szCs w:val="28"/>
        </w:rPr>
        <w:t>конкурентности</w:t>
      </w:r>
      <w:proofErr w:type="spellEnd"/>
      <w:r w:rsidRPr="00CC4163">
        <w:rPr>
          <w:b/>
          <w:sz w:val="28"/>
          <w:szCs w:val="28"/>
        </w:rPr>
        <w:t xml:space="preserve">, </w:t>
      </w:r>
      <w:proofErr w:type="spellStart"/>
      <w:r w:rsidRPr="00CC4163">
        <w:rPr>
          <w:b/>
          <w:sz w:val="28"/>
          <w:szCs w:val="28"/>
        </w:rPr>
        <w:t>соревновательности</w:t>
      </w:r>
      <w:proofErr w:type="spellEnd"/>
      <w:r w:rsidRPr="00CC4163">
        <w:rPr>
          <w:b/>
          <w:sz w:val="28"/>
          <w:szCs w:val="28"/>
        </w:rPr>
        <w:t xml:space="preserve"> со сверстниками;</w:t>
      </w:r>
      <w:proofErr w:type="gramEnd"/>
      <w:r w:rsidRPr="00CC4163">
        <w:rPr>
          <w:b/>
          <w:sz w:val="28"/>
          <w:szCs w:val="28"/>
        </w:rPr>
        <w:t xml:space="preserve"> дальнейшим развитием образа Я ребенка, его детализацией.</w:t>
      </w:r>
    </w:p>
    <w:p w:rsidR="00490F5C"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w:t>
      </w:r>
      <w:r w:rsidRPr="00CC4163">
        <w:rPr>
          <w:b/>
          <w:sz w:val="28"/>
          <w:szCs w:val="28"/>
        </w:rPr>
        <w:t>В игровой деятельности</w:t>
      </w:r>
      <w:r w:rsidRPr="00CC4163">
        <w:rPr>
          <w:sz w:val="28"/>
          <w:szCs w:val="28"/>
        </w:rPr>
        <w:t xml:space="preserve"> детей сре</w:t>
      </w:r>
      <w:r w:rsidR="00D1703B" w:rsidRPr="00CC4163">
        <w:rPr>
          <w:sz w:val="28"/>
          <w:szCs w:val="28"/>
        </w:rPr>
        <w:t>днего дошкольного возраста появ</w:t>
      </w:r>
      <w:r w:rsidRPr="00CC4163">
        <w:rPr>
          <w:sz w:val="28"/>
          <w:szCs w:val="28"/>
        </w:rPr>
        <w:t xml:space="preserve">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w:t>
      </w:r>
      <w:r w:rsidR="00D1703B" w:rsidRPr="00CC4163">
        <w:rPr>
          <w:sz w:val="28"/>
          <w:szCs w:val="28"/>
        </w:rPr>
        <w:t>реальных взаимо</w:t>
      </w:r>
      <w:r w:rsidRPr="00CC4163">
        <w:rPr>
          <w:sz w:val="28"/>
          <w:szCs w:val="28"/>
        </w:rPr>
        <w:t xml:space="preserve">действий детей. </w:t>
      </w:r>
      <w:r w:rsidRPr="00CC4163">
        <w:rPr>
          <w:b/>
          <w:sz w:val="28"/>
          <w:szCs w:val="28"/>
        </w:rPr>
        <w:t>Значительное развитие получает изобразительная деятельность</w:t>
      </w:r>
      <w:r w:rsidRPr="00CC4163">
        <w:rPr>
          <w:sz w:val="28"/>
          <w:szCs w:val="28"/>
        </w:rPr>
        <w:t>.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sidR="00D1703B" w:rsidRPr="00CC4163">
        <w:rPr>
          <w:sz w:val="28"/>
          <w:szCs w:val="28"/>
        </w:rPr>
        <w:t>хническая сторона изобразитель</w:t>
      </w:r>
      <w:r w:rsidRPr="00CC4163">
        <w:rPr>
          <w:sz w:val="28"/>
          <w:szCs w:val="28"/>
        </w:rPr>
        <w:t xml:space="preserve">ной деятельности. Дети могут рисовать основные геометрические фигуры, вырезать ножницами, наклеивать изображения на бумагу и т. д. </w:t>
      </w:r>
      <w:r w:rsidRPr="00CC4163">
        <w:rPr>
          <w:b/>
          <w:sz w:val="28"/>
          <w:szCs w:val="28"/>
        </w:rPr>
        <w:t>Усложняется конструирование</w:t>
      </w:r>
      <w:r w:rsidRPr="00CC4163">
        <w:rPr>
          <w:sz w:val="28"/>
          <w:szCs w:val="28"/>
        </w:rPr>
        <w:t>. Пос</w:t>
      </w:r>
      <w:r w:rsidR="00D1703B" w:rsidRPr="00CC4163">
        <w:rPr>
          <w:sz w:val="28"/>
          <w:szCs w:val="28"/>
        </w:rPr>
        <w:t>тройки могут включать 5–6 дета</w:t>
      </w:r>
      <w:r w:rsidRPr="00CC4163">
        <w:rPr>
          <w:sz w:val="28"/>
          <w:szCs w:val="28"/>
        </w:rPr>
        <w:t>лей. Формируются навыки конструирования по собственному замыслу, а также планирование последовательности действий.</w:t>
      </w:r>
    </w:p>
    <w:p w:rsidR="00490F5C"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w:t>
      </w:r>
      <w:r w:rsidRPr="00CC4163">
        <w:rPr>
          <w:b/>
          <w:sz w:val="28"/>
          <w:szCs w:val="28"/>
        </w:rPr>
        <w:t>Двигательная сфера</w:t>
      </w:r>
      <w:r w:rsidRPr="00CC4163">
        <w:rPr>
          <w:sz w:val="28"/>
          <w:szCs w:val="28"/>
        </w:rPr>
        <w:t xml:space="preserve"> ребенка х</w:t>
      </w:r>
      <w:r w:rsidR="00D1703B" w:rsidRPr="00CC4163">
        <w:rPr>
          <w:sz w:val="28"/>
          <w:szCs w:val="28"/>
        </w:rPr>
        <w:t>арактеризуется позитивными изме</w:t>
      </w:r>
      <w:r w:rsidRPr="00CC4163">
        <w:rPr>
          <w:sz w:val="28"/>
          <w:szCs w:val="28"/>
        </w:rPr>
        <w:t xml:space="preserve">нениями мелкой и крупной моторики. </w:t>
      </w:r>
      <w:r w:rsidR="00D1703B" w:rsidRPr="00CC4163">
        <w:rPr>
          <w:sz w:val="28"/>
          <w:szCs w:val="28"/>
        </w:rPr>
        <w:t>Развиваются ловкость, координа</w:t>
      </w:r>
      <w:r w:rsidRPr="00CC4163">
        <w:rPr>
          <w:sz w:val="28"/>
          <w:szCs w:val="28"/>
        </w:rPr>
        <w:t>ция движений. Дети в этом возрасте лучше, чем младшие дошкольники, удерживают равновесие, перешагиваю</w:t>
      </w:r>
      <w:r w:rsidR="00D1703B" w:rsidRPr="00CC4163">
        <w:rPr>
          <w:sz w:val="28"/>
          <w:szCs w:val="28"/>
        </w:rPr>
        <w:t>т через небольшие преграды. Ус</w:t>
      </w:r>
      <w:r w:rsidRPr="00CC4163">
        <w:rPr>
          <w:sz w:val="28"/>
          <w:szCs w:val="28"/>
        </w:rPr>
        <w:t xml:space="preserve">ложняются игры с мячом. К концу среднего дошкольного возраста </w:t>
      </w:r>
      <w:r w:rsidRPr="00CC4163">
        <w:rPr>
          <w:b/>
          <w:sz w:val="28"/>
          <w:szCs w:val="28"/>
        </w:rPr>
        <w:t>восприятие детей</w:t>
      </w:r>
      <w:r w:rsidRPr="00CC4163">
        <w:rPr>
          <w:sz w:val="28"/>
          <w:szCs w:val="28"/>
        </w:rPr>
        <w:t xml:space="preserve"> становится более развитым. Они оказываются способными назва</w:t>
      </w:r>
      <w:r w:rsidR="00D1703B" w:rsidRPr="00CC4163">
        <w:rPr>
          <w:sz w:val="28"/>
          <w:szCs w:val="28"/>
        </w:rPr>
        <w:t>ть форму, на кото</w:t>
      </w:r>
      <w:r w:rsidRPr="00CC4163">
        <w:rPr>
          <w:sz w:val="28"/>
          <w:szCs w:val="28"/>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w:t>
      </w:r>
      <w:r w:rsidR="00D1703B" w:rsidRPr="00CC4163">
        <w:rPr>
          <w:sz w:val="28"/>
          <w:szCs w:val="28"/>
        </w:rPr>
        <w:t>ов по сенсорному признаку — ве</w:t>
      </w:r>
      <w:r w:rsidRPr="00CC4163">
        <w:rPr>
          <w:sz w:val="28"/>
          <w:szCs w:val="28"/>
        </w:rPr>
        <w:t>личине, цвету; выделить такие параметры, как высота, длина и ширина. Совершенствуется ориентация в пространстве. Возрастает объем памяти. Дети зап</w:t>
      </w:r>
      <w:r w:rsidR="00D1703B" w:rsidRPr="00CC4163">
        <w:rPr>
          <w:sz w:val="28"/>
          <w:szCs w:val="28"/>
        </w:rPr>
        <w:t>оминают до 7–8 названий предме</w:t>
      </w:r>
      <w:r w:rsidRPr="00CC4163">
        <w:rPr>
          <w:sz w:val="28"/>
          <w:szCs w:val="28"/>
        </w:rPr>
        <w:t>тов. Начинает складываться произвольное запоминание: дети способны принять задачу на запоминание, помнят поруч</w:t>
      </w:r>
      <w:r w:rsidR="00D1703B" w:rsidRPr="00CC4163">
        <w:rPr>
          <w:sz w:val="28"/>
          <w:szCs w:val="28"/>
        </w:rPr>
        <w:t>ения взрослых, могут вы</w:t>
      </w:r>
      <w:r w:rsidRPr="00CC4163">
        <w:rPr>
          <w:sz w:val="28"/>
          <w:szCs w:val="28"/>
        </w:rPr>
        <w:t>учить небольшое стихотворение и т. д.</w:t>
      </w:r>
    </w:p>
    <w:p w:rsidR="00490F5C"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Начинает </w:t>
      </w:r>
      <w:r w:rsidRPr="00CC4163">
        <w:rPr>
          <w:b/>
          <w:sz w:val="28"/>
          <w:szCs w:val="28"/>
        </w:rPr>
        <w:t>развиваться образное мышление</w:t>
      </w:r>
      <w:r w:rsidR="00D1703B" w:rsidRPr="00CC4163">
        <w:rPr>
          <w:sz w:val="28"/>
          <w:szCs w:val="28"/>
        </w:rPr>
        <w:t>. Дети способны исполь</w:t>
      </w:r>
      <w:r w:rsidRPr="00CC4163">
        <w:rPr>
          <w:sz w:val="28"/>
          <w:szCs w:val="28"/>
        </w:rPr>
        <w:t xml:space="preserve">зовать простые схематизированные изображения для решения несложных задач. Дошкольники могут строить по схеме, решать лабиринтные задачи. </w:t>
      </w:r>
      <w:r w:rsidRPr="00CC4163">
        <w:rPr>
          <w:sz w:val="28"/>
          <w:szCs w:val="28"/>
        </w:rPr>
        <w:lastRenderedPageBreak/>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r w:rsidRPr="00CC4163">
        <w:rPr>
          <w:b/>
          <w:sz w:val="28"/>
          <w:szCs w:val="28"/>
        </w:rPr>
        <w:t>Продолжает развиваться воображение</w:t>
      </w:r>
      <w:r w:rsidR="00D1703B" w:rsidRPr="00CC4163">
        <w:rPr>
          <w:sz w:val="28"/>
          <w:szCs w:val="28"/>
        </w:rPr>
        <w:t>. Формируются такие его осо</w:t>
      </w:r>
      <w:r w:rsidRPr="00CC4163">
        <w:rPr>
          <w:sz w:val="28"/>
          <w:szCs w:val="28"/>
        </w:rPr>
        <w:t>бенности, как оригинальность и произволь</w:t>
      </w:r>
      <w:r w:rsidR="00D1703B" w:rsidRPr="00CC4163">
        <w:rPr>
          <w:sz w:val="28"/>
          <w:szCs w:val="28"/>
        </w:rPr>
        <w:t>ность. Дети могут самостоятель</w:t>
      </w:r>
      <w:r w:rsidRPr="00CC4163">
        <w:rPr>
          <w:sz w:val="28"/>
          <w:szCs w:val="28"/>
        </w:rPr>
        <w:t>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w:t>
      </w:r>
      <w:r w:rsidR="00D1703B" w:rsidRPr="00CC4163">
        <w:rPr>
          <w:sz w:val="28"/>
          <w:szCs w:val="28"/>
        </w:rPr>
        <w:t>5–20 минут. Он способен удержи</w:t>
      </w:r>
      <w:r w:rsidRPr="00CC4163">
        <w:rPr>
          <w:sz w:val="28"/>
          <w:szCs w:val="28"/>
        </w:rPr>
        <w:t>вать в памяти при выполнении каких-либо действий несложное условие.</w:t>
      </w:r>
    </w:p>
    <w:p w:rsidR="00D1703B" w:rsidRPr="00CC4163"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В среднем дошкольном возрасте улучшается произношение звуков и дикция. </w:t>
      </w:r>
      <w:r w:rsidRPr="00CC4163">
        <w:rPr>
          <w:b/>
          <w:sz w:val="28"/>
          <w:szCs w:val="28"/>
        </w:rPr>
        <w:t>Речь становится предметом</w:t>
      </w:r>
      <w:r w:rsidRPr="00CC4163">
        <w:rPr>
          <w:sz w:val="28"/>
          <w:szCs w:val="28"/>
        </w:rPr>
        <w:t xml:space="preserve"> </w:t>
      </w:r>
      <w:r w:rsidRPr="00CC4163">
        <w:rPr>
          <w:b/>
          <w:sz w:val="28"/>
          <w:szCs w:val="28"/>
        </w:rPr>
        <w:t>активности детей</w:t>
      </w:r>
      <w:r w:rsidRPr="00CC4163">
        <w:rPr>
          <w:sz w:val="28"/>
          <w:szCs w:val="28"/>
        </w:rPr>
        <w:t>.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w:t>
      </w:r>
      <w:r w:rsidR="00D1703B" w:rsidRPr="00CC4163">
        <w:rPr>
          <w:sz w:val="28"/>
          <w:szCs w:val="28"/>
        </w:rPr>
        <w:t>ких правил. Речь детей при вза</w:t>
      </w:r>
      <w:r w:rsidRPr="00CC4163">
        <w:rPr>
          <w:sz w:val="28"/>
          <w:szCs w:val="28"/>
        </w:rPr>
        <w:t xml:space="preserve">имодействии друг с другом носит ситуативный характер, а при общении с взрослым становится </w:t>
      </w:r>
      <w:proofErr w:type="spellStart"/>
      <w:r w:rsidRPr="00CC4163">
        <w:rPr>
          <w:sz w:val="28"/>
          <w:szCs w:val="28"/>
        </w:rPr>
        <w:t>внеситуативной</w:t>
      </w:r>
      <w:proofErr w:type="spellEnd"/>
      <w:r w:rsidRPr="00CC4163">
        <w:rPr>
          <w:sz w:val="28"/>
          <w:szCs w:val="28"/>
        </w:rPr>
        <w:t>.</w:t>
      </w:r>
    </w:p>
    <w:p w:rsidR="00CC4163"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w:t>
      </w:r>
      <w:r w:rsidRPr="00CC4163">
        <w:rPr>
          <w:b/>
          <w:sz w:val="28"/>
          <w:szCs w:val="28"/>
        </w:rPr>
        <w:t>Ведущим становится познавательный мотив</w:t>
      </w:r>
      <w:r w:rsidRPr="00CC4163">
        <w:rPr>
          <w:sz w:val="28"/>
          <w:szCs w:val="28"/>
        </w:rPr>
        <w:t>. Ин</w:t>
      </w:r>
      <w:r w:rsidR="00D1703B" w:rsidRPr="00CC4163">
        <w:rPr>
          <w:sz w:val="28"/>
          <w:szCs w:val="28"/>
        </w:rPr>
        <w:t>формация, которую ребенок полу</w:t>
      </w:r>
      <w:r w:rsidRPr="00CC4163">
        <w:rPr>
          <w:sz w:val="28"/>
          <w:szCs w:val="28"/>
        </w:rPr>
        <w:t xml:space="preserve">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w:t>
      </w:r>
      <w:r w:rsidR="00D1703B" w:rsidRPr="00CC4163">
        <w:rPr>
          <w:sz w:val="28"/>
          <w:szCs w:val="28"/>
        </w:rPr>
        <w:t>детей другим. Появляются посто</w:t>
      </w:r>
      <w:r w:rsidRPr="00CC4163">
        <w:rPr>
          <w:sz w:val="28"/>
          <w:szCs w:val="28"/>
        </w:rPr>
        <w:t>янные партнеры по играм. В группах начинают выделяться лидеры. Появ</w:t>
      </w:r>
      <w:r w:rsidR="00D1703B" w:rsidRPr="00CC4163">
        <w:rPr>
          <w:sz w:val="28"/>
          <w:szCs w:val="28"/>
        </w:rPr>
        <w:t>ля</w:t>
      </w:r>
      <w:r w:rsidRPr="00CC4163">
        <w:rPr>
          <w:sz w:val="28"/>
          <w:szCs w:val="28"/>
        </w:rPr>
        <w:t xml:space="preserve">ются </w:t>
      </w:r>
      <w:proofErr w:type="spellStart"/>
      <w:r w:rsidRPr="00CC4163">
        <w:rPr>
          <w:sz w:val="28"/>
          <w:szCs w:val="28"/>
        </w:rPr>
        <w:t>конкурентность</w:t>
      </w:r>
      <w:proofErr w:type="spellEnd"/>
      <w:r w:rsidRPr="00CC4163">
        <w:rPr>
          <w:sz w:val="28"/>
          <w:szCs w:val="28"/>
        </w:rPr>
        <w:t xml:space="preserve">, </w:t>
      </w:r>
      <w:proofErr w:type="spellStart"/>
      <w:r w:rsidRPr="00CC4163">
        <w:rPr>
          <w:sz w:val="28"/>
          <w:szCs w:val="28"/>
        </w:rPr>
        <w:t>соревновательность</w:t>
      </w:r>
      <w:proofErr w:type="spellEnd"/>
      <w:r w:rsidRPr="00CC4163">
        <w:rPr>
          <w:sz w:val="28"/>
          <w:szCs w:val="28"/>
        </w:rPr>
        <w:t xml:space="preserve">. Последняя важна для сравнения себя </w:t>
      </w:r>
      <w:proofErr w:type="gramStart"/>
      <w:r w:rsidRPr="00CC4163">
        <w:rPr>
          <w:sz w:val="28"/>
          <w:szCs w:val="28"/>
        </w:rPr>
        <w:t>с</w:t>
      </w:r>
      <w:proofErr w:type="gramEnd"/>
      <w:r w:rsidRPr="00CC4163">
        <w:rPr>
          <w:sz w:val="28"/>
          <w:szCs w:val="28"/>
        </w:rPr>
        <w:t xml:space="preserve"> </w:t>
      </w:r>
      <w:proofErr w:type="gramStart"/>
      <w:r w:rsidRPr="00CC4163">
        <w:rPr>
          <w:sz w:val="28"/>
          <w:szCs w:val="28"/>
        </w:rPr>
        <w:t>другим</w:t>
      </w:r>
      <w:proofErr w:type="gramEnd"/>
      <w:r w:rsidRPr="00CC4163">
        <w:rPr>
          <w:sz w:val="28"/>
          <w:szCs w:val="28"/>
        </w:rPr>
        <w:t xml:space="preserve">, что ведет к развитию образа Я ребенка, его детализации. </w:t>
      </w:r>
    </w:p>
    <w:p w:rsidR="00EC4363" w:rsidRPr="00CC4163" w:rsidRDefault="00EC4363" w:rsidP="004C47E3">
      <w:pPr>
        <w:spacing w:before="100" w:beforeAutospacing="1" w:after="100" w:afterAutospacing="1"/>
        <w:ind w:left="540" w:firstLine="360"/>
        <w:contextualSpacing/>
        <w:jc w:val="both"/>
        <w:rPr>
          <w:sz w:val="28"/>
          <w:szCs w:val="28"/>
        </w:rPr>
      </w:pPr>
    </w:p>
    <w:p w:rsidR="00490F5C" w:rsidRDefault="0068410D" w:rsidP="004C47E3">
      <w:pPr>
        <w:spacing w:before="100" w:beforeAutospacing="1" w:after="100" w:afterAutospacing="1"/>
        <w:ind w:left="540" w:firstLine="360"/>
        <w:contextualSpacing/>
        <w:jc w:val="both"/>
        <w:rPr>
          <w:i/>
          <w:sz w:val="28"/>
          <w:szCs w:val="28"/>
          <w:u w:val="single"/>
        </w:rPr>
      </w:pPr>
      <w:r w:rsidRPr="00490F5C">
        <w:rPr>
          <w:b/>
          <w:i/>
          <w:sz w:val="28"/>
          <w:szCs w:val="28"/>
          <w:u w:val="single"/>
        </w:rPr>
        <w:t xml:space="preserve"> Старшая группа (от 5 до 6 лет</w:t>
      </w:r>
      <w:r w:rsidRPr="00490F5C">
        <w:rPr>
          <w:i/>
          <w:sz w:val="28"/>
          <w:szCs w:val="28"/>
          <w:u w:val="single"/>
        </w:rPr>
        <w:t>)</w:t>
      </w:r>
    </w:p>
    <w:p w:rsidR="00EC4363" w:rsidRPr="00EC4363" w:rsidRDefault="00EC4363" w:rsidP="00EC4363">
      <w:pPr>
        <w:spacing w:before="100" w:beforeAutospacing="1" w:after="100" w:afterAutospacing="1"/>
        <w:ind w:left="540" w:firstLine="360"/>
        <w:contextualSpacing/>
        <w:jc w:val="both"/>
        <w:rPr>
          <w:b/>
          <w:sz w:val="28"/>
          <w:szCs w:val="28"/>
        </w:rPr>
      </w:pPr>
      <w:r w:rsidRPr="00EC4363">
        <w:rPr>
          <w:b/>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w:t>
      </w:r>
      <w:r w:rsidRPr="00EC4363">
        <w:rPr>
          <w:b/>
          <w:sz w:val="28"/>
          <w:szCs w:val="28"/>
        </w:rPr>
        <w:lastRenderedPageBreak/>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90F5C"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w:t>
      </w:r>
      <w:r w:rsidRPr="00490F5C">
        <w:rPr>
          <w:b/>
          <w:sz w:val="28"/>
          <w:szCs w:val="28"/>
        </w:rPr>
        <w:t>Дети шестого года жизни уже могут распределять роли до начала игры и строить свое поведение, придерживаясь роли</w:t>
      </w:r>
      <w:r w:rsidRPr="00CC4163">
        <w:rPr>
          <w:sz w:val="28"/>
          <w:szCs w:val="28"/>
        </w:rPr>
        <w:t>. Игровое взаимодействие сопровождается речью, соответствующ</w:t>
      </w:r>
      <w:r w:rsidR="00490F5C">
        <w:rPr>
          <w:sz w:val="28"/>
          <w:szCs w:val="28"/>
        </w:rPr>
        <w:t>ей и по содержанию, и интонаци</w:t>
      </w:r>
      <w:r w:rsidRPr="00CC4163">
        <w:rPr>
          <w:sz w:val="28"/>
          <w:szCs w:val="28"/>
        </w:rPr>
        <w:t>онно взятой роли. Речь, сопровождающая реальные отношения детей, отличается от ролевой речи. Дети начина</w:t>
      </w:r>
      <w:r w:rsidR="00490F5C">
        <w:rPr>
          <w:sz w:val="28"/>
          <w:szCs w:val="28"/>
        </w:rPr>
        <w:t>ют осваивать социальные отноше</w:t>
      </w:r>
      <w:r w:rsidRPr="00CC4163">
        <w:rPr>
          <w:sz w:val="28"/>
          <w:szCs w:val="28"/>
        </w:rPr>
        <w:t>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w:t>
      </w:r>
    </w:p>
    <w:p w:rsidR="00490F5C"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Развивается изобразительная деят</w:t>
      </w:r>
      <w:r w:rsidR="00490F5C">
        <w:rPr>
          <w:sz w:val="28"/>
          <w:szCs w:val="28"/>
        </w:rPr>
        <w:t xml:space="preserve">ельность детей. Это </w:t>
      </w:r>
      <w:r w:rsidR="00490F5C" w:rsidRPr="00490F5C">
        <w:rPr>
          <w:b/>
          <w:sz w:val="28"/>
          <w:szCs w:val="28"/>
        </w:rPr>
        <w:t>возраст наи</w:t>
      </w:r>
      <w:r w:rsidRPr="00490F5C">
        <w:rPr>
          <w:b/>
          <w:sz w:val="28"/>
          <w:szCs w:val="28"/>
        </w:rPr>
        <w:t>более активного рисования</w:t>
      </w:r>
      <w:r w:rsidRPr="00CC4163">
        <w:rPr>
          <w:sz w:val="28"/>
          <w:szCs w:val="28"/>
        </w:rPr>
        <w:t xml:space="preserve">. В течение года дети способны создать до двух тысяч рисунков. Рисунки могут </w:t>
      </w:r>
      <w:r w:rsidR="00490F5C">
        <w:rPr>
          <w:sz w:val="28"/>
          <w:szCs w:val="28"/>
        </w:rPr>
        <w:t>быть самыми разными по содержа</w:t>
      </w:r>
      <w:r w:rsidRPr="00CC4163">
        <w:rPr>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C4363" w:rsidRDefault="0068410D" w:rsidP="004C47E3">
      <w:pPr>
        <w:spacing w:before="100" w:beforeAutospacing="1" w:after="100" w:afterAutospacing="1"/>
        <w:ind w:left="540" w:firstLine="360"/>
        <w:contextualSpacing/>
        <w:jc w:val="both"/>
        <w:rPr>
          <w:sz w:val="28"/>
          <w:szCs w:val="28"/>
        </w:rPr>
      </w:pPr>
      <w:r w:rsidRPr="00490F5C">
        <w:rPr>
          <w:b/>
          <w:sz w:val="28"/>
          <w:szCs w:val="28"/>
        </w:rPr>
        <w:t xml:space="preserve"> Конструирование</w:t>
      </w:r>
      <w:r w:rsidRPr="00CC4163">
        <w:rPr>
          <w:sz w:val="28"/>
          <w:szCs w:val="28"/>
        </w:rPr>
        <w:t xml:space="preserve"> характеризуется умением анализировать условия, в которых протекает эта деятельность. </w:t>
      </w:r>
      <w:r w:rsidR="00490F5C">
        <w:rPr>
          <w:sz w:val="28"/>
          <w:szCs w:val="28"/>
        </w:rPr>
        <w:t>Дети используют и называют раз</w:t>
      </w:r>
      <w:r w:rsidRPr="00CC4163">
        <w:rPr>
          <w:sz w:val="28"/>
          <w:szCs w:val="28"/>
        </w:rPr>
        <w:t>личные детали деревянного конструкто</w:t>
      </w:r>
      <w:r w:rsidR="00490F5C">
        <w:rPr>
          <w:sz w:val="28"/>
          <w:szCs w:val="28"/>
        </w:rPr>
        <w:t>ра. Могут заменить детали пост</w:t>
      </w:r>
      <w:r w:rsidRPr="00CC4163">
        <w:rPr>
          <w:sz w:val="28"/>
          <w:szCs w:val="28"/>
        </w:rPr>
        <w:t xml:space="preserve">ройки в зависимости от имеющегося материала. </w:t>
      </w:r>
      <w:r w:rsidRPr="00490F5C">
        <w:rPr>
          <w:b/>
          <w:sz w:val="28"/>
          <w:szCs w:val="28"/>
        </w:rPr>
        <w:t>Овладевают обобщенным способом обследования образца</w:t>
      </w:r>
      <w:r w:rsidRPr="00CC4163">
        <w:rPr>
          <w:sz w:val="28"/>
          <w:szCs w:val="28"/>
        </w:rPr>
        <w:t xml:space="preserve">. Дети способны выделять основные части предполагаемой постройки. </w:t>
      </w:r>
      <w:r w:rsidRPr="00490F5C">
        <w:rPr>
          <w:b/>
          <w:sz w:val="28"/>
          <w:szCs w:val="28"/>
        </w:rPr>
        <w:t>Конструктивная деятельность может осуществляться на основе схемы, по замыслу и по</w:t>
      </w:r>
      <w:r w:rsidRPr="00CC4163">
        <w:rPr>
          <w:sz w:val="28"/>
          <w:szCs w:val="28"/>
        </w:rPr>
        <w:t xml:space="preserve"> </w:t>
      </w:r>
      <w:r w:rsidRPr="00490F5C">
        <w:rPr>
          <w:b/>
          <w:sz w:val="28"/>
          <w:szCs w:val="28"/>
        </w:rPr>
        <w:t>условиям.</w:t>
      </w:r>
      <w:r w:rsidRPr="00CC4163">
        <w:rPr>
          <w:sz w:val="28"/>
          <w:szCs w:val="28"/>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sidR="00490F5C">
        <w:rPr>
          <w:sz w:val="28"/>
          <w:szCs w:val="28"/>
        </w:rPr>
        <w:t>одного материала к художествен</w:t>
      </w:r>
      <w:r w:rsidRPr="00CC4163">
        <w:rPr>
          <w:sz w:val="28"/>
          <w:szCs w:val="28"/>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C4363"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Продолжает совершенствоваться </w:t>
      </w:r>
      <w:r w:rsidRPr="00EC4363">
        <w:rPr>
          <w:b/>
          <w:sz w:val="28"/>
          <w:szCs w:val="28"/>
        </w:rPr>
        <w:t>во</w:t>
      </w:r>
      <w:r w:rsidR="00EC4363" w:rsidRPr="00EC4363">
        <w:rPr>
          <w:b/>
          <w:sz w:val="28"/>
          <w:szCs w:val="28"/>
        </w:rPr>
        <w:t>сприятие</w:t>
      </w:r>
      <w:r w:rsidR="00EC4363">
        <w:rPr>
          <w:sz w:val="28"/>
          <w:szCs w:val="28"/>
        </w:rPr>
        <w:t xml:space="preserve"> цвета, формы и величи</w:t>
      </w:r>
      <w:r w:rsidRPr="00CC4163">
        <w:rPr>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sidR="00EC4363">
        <w:rPr>
          <w:sz w:val="28"/>
          <w:szCs w:val="28"/>
        </w:rPr>
        <w:t>ов, овалов, треугольников. Вос</w:t>
      </w:r>
      <w:r w:rsidRPr="00CC4163">
        <w:rPr>
          <w:sz w:val="28"/>
          <w:szCs w:val="28"/>
        </w:rPr>
        <w:t xml:space="preserve">принимают величину </w:t>
      </w:r>
      <w:r w:rsidRPr="00CC4163">
        <w:rPr>
          <w:sz w:val="28"/>
          <w:szCs w:val="28"/>
        </w:rPr>
        <w:lastRenderedPageBreak/>
        <w:t>объектов, легко выстраивают в ряд — по возрастанию или убыванию — до 10 различных предметов. Однако дети могут испытывать труд</w:t>
      </w:r>
      <w:r w:rsidR="00EC4363">
        <w:rPr>
          <w:sz w:val="28"/>
          <w:szCs w:val="28"/>
        </w:rPr>
        <w:t>ности при анализе пространс</w:t>
      </w:r>
      <w:r w:rsidRPr="00CC4163">
        <w:rPr>
          <w:sz w:val="28"/>
          <w:szCs w:val="28"/>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w:t>
      </w:r>
      <w:r w:rsidR="00EC4363">
        <w:rPr>
          <w:sz w:val="28"/>
          <w:szCs w:val="28"/>
        </w:rPr>
        <w:t>и они должны одновременно учиты</w:t>
      </w:r>
      <w:r w:rsidRPr="00CC4163">
        <w:rPr>
          <w:sz w:val="28"/>
          <w:szCs w:val="28"/>
        </w:rPr>
        <w:t xml:space="preserve">вать несколько различных и при этом противоположных признаков. В старшем дошкольном возрасте продолжает развиваться </w:t>
      </w:r>
      <w:r w:rsidRPr="00EC4363">
        <w:rPr>
          <w:b/>
          <w:sz w:val="28"/>
          <w:szCs w:val="28"/>
        </w:rPr>
        <w:t>образное мышление</w:t>
      </w:r>
      <w:r w:rsidRPr="00CC4163">
        <w:rPr>
          <w:sz w:val="28"/>
          <w:szCs w:val="28"/>
        </w:rPr>
        <w:t>. Дети способны не только решить задачу в наглядном плане, но и совершить преобразования объекта, ука</w:t>
      </w:r>
      <w:r w:rsidR="00EC4363">
        <w:rPr>
          <w:sz w:val="28"/>
          <w:szCs w:val="28"/>
        </w:rPr>
        <w:t>зать, в какой последовательнос</w:t>
      </w:r>
      <w:r w:rsidRPr="00CC4163">
        <w:rPr>
          <w:sz w:val="28"/>
          <w:szCs w:val="28"/>
        </w:rPr>
        <w:t xml:space="preserve">ти объекты вступят во взаимодействие и т. д. Однако подобные решения окажутся правильными только в том случае, если </w:t>
      </w:r>
      <w:r w:rsidRPr="00EC4363">
        <w:rPr>
          <w:b/>
          <w:sz w:val="28"/>
          <w:szCs w:val="28"/>
        </w:rPr>
        <w:t>дети будут применять</w:t>
      </w:r>
      <w:r w:rsidRPr="00CC4163">
        <w:rPr>
          <w:sz w:val="28"/>
          <w:szCs w:val="28"/>
        </w:rPr>
        <w:t xml:space="preserve"> </w:t>
      </w:r>
      <w:r w:rsidRPr="00EC4363">
        <w:rPr>
          <w:b/>
          <w:sz w:val="28"/>
          <w:szCs w:val="28"/>
        </w:rPr>
        <w:t>адекватные мыслительные средства</w:t>
      </w:r>
      <w:r w:rsidRPr="00CC4163">
        <w:rPr>
          <w:sz w:val="28"/>
          <w:szCs w:val="28"/>
        </w:rPr>
        <w:t xml:space="preserve">. </w:t>
      </w:r>
      <w:r w:rsidR="00EC4363">
        <w:rPr>
          <w:sz w:val="28"/>
          <w:szCs w:val="28"/>
        </w:rPr>
        <w:t xml:space="preserve">Среди них можно выделить </w:t>
      </w:r>
      <w:r w:rsidR="00EC4363" w:rsidRPr="00EC4363">
        <w:rPr>
          <w:b/>
          <w:sz w:val="28"/>
          <w:szCs w:val="28"/>
        </w:rPr>
        <w:t>схема</w:t>
      </w:r>
      <w:r w:rsidRPr="00EC4363">
        <w:rPr>
          <w:b/>
          <w:sz w:val="28"/>
          <w:szCs w:val="28"/>
        </w:rPr>
        <w:t>тизированные представления</w:t>
      </w:r>
      <w:r w:rsidRPr="00CC4163">
        <w:rPr>
          <w:sz w:val="28"/>
          <w:szCs w:val="28"/>
        </w:rPr>
        <w:t xml:space="preserve">, которые возникают в процессе наглядного моделирования; </w:t>
      </w:r>
      <w:proofErr w:type="gramStart"/>
      <w:r w:rsidRPr="00EC4363">
        <w:rPr>
          <w:b/>
          <w:sz w:val="28"/>
          <w:szCs w:val="28"/>
        </w:rPr>
        <w:t>комплексные представления</w:t>
      </w:r>
      <w:r w:rsidRPr="00CC4163">
        <w:rPr>
          <w:sz w:val="28"/>
          <w:szCs w:val="28"/>
        </w:rPr>
        <w:t xml:space="preserve">,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Pr="00EC4363">
        <w:rPr>
          <w:b/>
          <w:sz w:val="28"/>
          <w:szCs w:val="28"/>
        </w:rPr>
        <w:t>представления о смене времен года</w:t>
      </w:r>
      <w:r w:rsidRPr="00CC4163">
        <w:rPr>
          <w:sz w:val="28"/>
          <w:szCs w:val="28"/>
        </w:rPr>
        <w:t xml:space="preserve">, дня и ночи, об увеличении и уменьшении объектов в результате различных воздействий, представления о развитии и т. д. Кроме того, продолжают </w:t>
      </w:r>
      <w:r w:rsidRPr="00EC4363">
        <w:rPr>
          <w:b/>
          <w:sz w:val="28"/>
          <w:szCs w:val="28"/>
        </w:rPr>
        <w:t>совершенствоваться обобщения, что является  основой словесно-логического мышления</w:t>
      </w:r>
      <w:r w:rsidRPr="00CC4163">
        <w:rPr>
          <w:sz w:val="28"/>
          <w:szCs w:val="28"/>
        </w:rPr>
        <w:t>.</w:t>
      </w:r>
      <w:proofErr w:type="gramEnd"/>
    </w:p>
    <w:p w:rsidR="00EC4363"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В дошкольном возрасте у детей еще отсутствуют представления о</w:t>
      </w:r>
      <w:r w:rsidR="00EC4363">
        <w:rPr>
          <w:sz w:val="28"/>
          <w:szCs w:val="28"/>
        </w:rPr>
        <w:t xml:space="preserve"> классах объектов. Дети группи</w:t>
      </w:r>
      <w:r w:rsidRPr="00CC4163">
        <w:rPr>
          <w:sz w:val="28"/>
          <w:szCs w:val="28"/>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w:t>
      </w:r>
      <w:r w:rsidR="00EC4363">
        <w:rPr>
          <w:sz w:val="28"/>
          <w:szCs w:val="28"/>
        </w:rPr>
        <w:t>дать и давать адекватные причин</w:t>
      </w:r>
      <w:r w:rsidRPr="00CC4163">
        <w:rPr>
          <w:sz w:val="28"/>
          <w:szCs w:val="28"/>
        </w:rPr>
        <w:t>ные объяснения, если анализируемые отношения не выходят за пределы их наглядного опыта. Развитие воображения в этом возрас</w:t>
      </w:r>
      <w:r w:rsidR="00EC4363">
        <w:rPr>
          <w:sz w:val="28"/>
          <w:szCs w:val="28"/>
        </w:rPr>
        <w:t>те позволяет детям сочинять до</w:t>
      </w:r>
      <w:r w:rsidRPr="00CC4163">
        <w:rPr>
          <w:sz w:val="28"/>
          <w:szCs w:val="28"/>
        </w:rPr>
        <w:t>статочно оригинальные и последовательно разворачивающиеся истории</w:t>
      </w:r>
      <w:r w:rsidRPr="00EC4363">
        <w:rPr>
          <w:b/>
          <w:sz w:val="28"/>
          <w:szCs w:val="28"/>
        </w:rPr>
        <w:t>. Воображение будет активно развиваться лишь при условии</w:t>
      </w:r>
      <w:r w:rsidRPr="00CC4163">
        <w:rPr>
          <w:sz w:val="28"/>
          <w:szCs w:val="28"/>
        </w:rPr>
        <w:t xml:space="preserve"> </w:t>
      </w:r>
      <w:r w:rsidRPr="00EC4363">
        <w:rPr>
          <w:b/>
          <w:sz w:val="28"/>
          <w:szCs w:val="28"/>
        </w:rPr>
        <w:t>проведения специальной работы по его активизации</w:t>
      </w:r>
      <w:r w:rsidRPr="00CC4163">
        <w:rPr>
          <w:sz w:val="28"/>
          <w:szCs w:val="28"/>
        </w:rPr>
        <w:t>.</w:t>
      </w:r>
    </w:p>
    <w:p w:rsidR="00EC4363"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Продолжают развиваться устойчиво</w:t>
      </w:r>
      <w:r w:rsidR="00EC4363">
        <w:rPr>
          <w:sz w:val="28"/>
          <w:szCs w:val="28"/>
        </w:rPr>
        <w:t>сть, распределение, переключае</w:t>
      </w:r>
      <w:r w:rsidRPr="00CC4163">
        <w:rPr>
          <w:sz w:val="28"/>
          <w:szCs w:val="28"/>
        </w:rPr>
        <w:t>мость внимания. Наблюдается переход</w:t>
      </w:r>
      <w:r w:rsidR="00EC4363">
        <w:rPr>
          <w:sz w:val="28"/>
          <w:szCs w:val="28"/>
        </w:rPr>
        <w:t xml:space="preserve"> от </w:t>
      </w:r>
      <w:proofErr w:type="gramStart"/>
      <w:r w:rsidR="00EC4363">
        <w:rPr>
          <w:sz w:val="28"/>
          <w:szCs w:val="28"/>
        </w:rPr>
        <w:t>непроизвольного</w:t>
      </w:r>
      <w:proofErr w:type="gramEnd"/>
      <w:r w:rsidR="00EC4363">
        <w:rPr>
          <w:sz w:val="28"/>
          <w:szCs w:val="28"/>
        </w:rPr>
        <w:t xml:space="preserve"> к произволь</w:t>
      </w:r>
      <w:r w:rsidRPr="00CC4163">
        <w:rPr>
          <w:sz w:val="28"/>
          <w:szCs w:val="28"/>
        </w:rPr>
        <w:t xml:space="preserve">ному вниманию. Продолжает </w:t>
      </w:r>
      <w:r w:rsidRPr="00EC4363">
        <w:rPr>
          <w:b/>
          <w:sz w:val="28"/>
          <w:szCs w:val="28"/>
        </w:rPr>
        <w:t>совершенствоваться речь</w:t>
      </w:r>
      <w:r w:rsidRPr="00CC4163">
        <w:rPr>
          <w:sz w:val="28"/>
          <w:szCs w:val="28"/>
        </w:rPr>
        <w:t xml:space="preserve">,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r w:rsidRPr="00CC4163">
        <w:rPr>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EC4363" w:rsidRDefault="00EC4363" w:rsidP="004C47E3">
      <w:pPr>
        <w:spacing w:before="100" w:beforeAutospacing="1" w:after="100" w:afterAutospacing="1"/>
        <w:ind w:left="540" w:firstLine="360"/>
        <w:contextualSpacing/>
        <w:jc w:val="both"/>
        <w:rPr>
          <w:sz w:val="28"/>
          <w:szCs w:val="28"/>
        </w:rPr>
      </w:pPr>
    </w:p>
    <w:p w:rsidR="00EC4363" w:rsidRDefault="0068410D" w:rsidP="004C47E3">
      <w:pPr>
        <w:spacing w:before="100" w:beforeAutospacing="1" w:after="100" w:afterAutospacing="1"/>
        <w:ind w:left="540" w:firstLine="360"/>
        <w:contextualSpacing/>
        <w:jc w:val="both"/>
        <w:rPr>
          <w:b/>
          <w:i/>
          <w:sz w:val="28"/>
          <w:szCs w:val="28"/>
          <w:u w:val="single"/>
        </w:rPr>
      </w:pPr>
      <w:r w:rsidRPr="00EC4363">
        <w:rPr>
          <w:b/>
          <w:i/>
          <w:sz w:val="28"/>
          <w:szCs w:val="28"/>
          <w:u w:val="single"/>
        </w:rPr>
        <w:t>Подготовительная к школе группа (от 6 до 7 лет)</w:t>
      </w:r>
    </w:p>
    <w:p w:rsidR="00B340B9" w:rsidRPr="00B340B9" w:rsidRDefault="00B340B9" w:rsidP="00B340B9">
      <w:pPr>
        <w:spacing w:before="100" w:beforeAutospacing="1" w:after="100" w:afterAutospacing="1"/>
        <w:ind w:left="540" w:firstLine="360"/>
        <w:contextualSpacing/>
        <w:jc w:val="both"/>
        <w:rPr>
          <w:b/>
          <w:sz w:val="28"/>
          <w:szCs w:val="28"/>
        </w:rPr>
      </w:pPr>
      <w:r w:rsidRPr="00B340B9">
        <w:rPr>
          <w:b/>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w:t>
      </w:r>
      <w:r>
        <w:rPr>
          <w:b/>
          <w:sz w:val="28"/>
          <w:szCs w:val="28"/>
        </w:rPr>
        <w:t xml:space="preserve">читься в школе. </w:t>
      </w:r>
    </w:p>
    <w:p w:rsidR="00B340B9" w:rsidRPr="00EC4363" w:rsidRDefault="00B340B9" w:rsidP="004C47E3">
      <w:pPr>
        <w:spacing w:before="100" w:beforeAutospacing="1" w:after="100" w:afterAutospacing="1"/>
        <w:ind w:left="540" w:firstLine="360"/>
        <w:contextualSpacing/>
        <w:jc w:val="both"/>
        <w:rPr>
          <w:b/>
          <w:i/>
          <w:sz w:val="28"/>
          <w:szCs w:val="28"/>
          <w:u w:val="single"/>
        </w:rPr>
      </w:pPr>
    </w:p>
    <w:p w:rsidR="00B340B9" w:rsidRDefault="0068410D" w:rsidP="004C47E3">
      <w:pPr>
        <w:spacing w:before="100" w:beforeAutospacing="1" w:after="100" w:afterAutospacing="1"/>
        <w:ind w:left="540" w:firstLine="360"/>
        <w:contextualSpacing/>
        <w:jc w:val="both"/>
        <w:rPr>
          <w:sz w:val="28"/>
          <w:szCs w:val="28"/>
        </w:rPr>
      </w:pPr>
      <w:r w:rsidRPr="00B340B9">
        <w:rPr>
          <w:b/>
          <w:sz w:val="28"/>
          <w:szCs w:val="28"/>
        </w:rPr>
        <w:t>Игровые действия детей становятся более сложными</w:t>
      </w:r>
      <w:r w:rsidRPr="00CC4163">
        <w:rPr>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C4163">
        <w:rPr>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B340B9">
        <w:rPr>
          <w:sz w:val="28"/>
          <w:szCs w:val="28"/>
        </w:rPr>
        <w:t xml:space="preserve"> но и тем, в какой части игрово</w:t>
      </w:r>
      <w:r w:rsidRPr="00CC4163">
        <w:rPr>
          <w:sz w:val="28"/>
          <w:szCs w:val="28"/>
        </w:rPr>
        <w:t>го пространства эта роль воспроизводится.</w:t>
      </w:r>
      <w:proofErr w:type="gramEnd"/>
      <w:r w:rsidRPr="00CC4163">
        <w:rPr>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340B9"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Образы из окружающей жизни и литературных прои</w:t>
      </w:r>
      <w:r w:rsidR="00B340B9">
        <w:rPr>
          <w:sz w:val="28"/>
          <w:szCs w:val="28"/>
        </w:rPr>
        <w:t>зведений, пере</w:t>
      </w:r>
      <w:r w:rsidRPr="00CC4163">
        <w:rPr>
          <w:sz w:val="28"/>
          <w:szCs w:val="28"/>
        </w:rPr>
        <w:t xml:space="preserve">даваемые детьми в </w:t>
      </w:r>
      <w:r w:rsidRPr="00B340B9">
        <w:rPr>
          <w:b/>
          <w:sz w:val="28"/>
          <w:szCs w:val="28"/>
        </w:rPr>
        <w:t>изобразительной деятельности</w:t>
      </w:r>
      <w:r w:rsidRPr="00CC4163">
        <w:rPr>
          <w:sz w:val="28"/>
          <w:szCs w:val="28"/>
        </w:rPr>
        <w:t xml:space="preserve">, становятся сложнее. </w:t>
      </w:r>
      <w:r w:rsidRPr="00B340B9">
        <w:rPr>
          <w:b/>
          <w:sz w:val="28"/>
          <w:szCs w:val="28"/>
        </w:rPr>
        <w:t>Рисунки приобретают более детализированный характер, обогащается их цветовая гамма</w:t>
      </w:r>
      <w:r w:rsidRPr="00CC4163">
        <w:rPr>
          <w:sz w:val="28"/>
          <w:szCs w:val="28"/>
        </w:rPr>
        <w:t>. Более явными становятся различия между рисунками мальчиков и девочек. Мальчики охотно из</w:t>
      </w:r>
      <w:r w:rsidR="00B340B9">
        <w:rPr>
          <w:sz w:val="28"/>
          <w:szCs w:val="28"/>
        </w:rPr>
        <w:t>ображают технику, космос, во</w:t>
      </w:r>
      <w:r w:rsidRPr="00CC4163">
        <w:rPr>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340B9" w:rsidRDefault="0068410D" w:rsidP="004C47E3">
      <w:pPr>
        <w:spacing w:before="100" w:beforeAutospacing="1" w:after="100" w:afterAutospacing="1"/>
        <w:ind w:left="540" w:firstLine="360"/>
        <w:contextualSpacing/>
        <w:jc w:val="both"/>
        <w:rPr>
          <w:sz w:val="28"/>
          <w:szCs w:val="28"/>
        </w:rPr>
      </w:pPr>
      <w:r w:rsidRPr="00CC4163">
        <w:rPr>
          <w:sz w:val="28"/>
          <w:szCs w:val="28"/>
        </w:rPr>
        <w:lastRenderedPageBreak/>
        <w:t xml:space="preserve"> К подготовительной к школе группе </w:t>
      </w:r>
      <w:r w:rsidR="00B340B9">
        <w:rPr>
          <w:sz w:val="28"/>
          <w:szCs w:val="28"/>
        </w:rPr>
        <w:t>дети в значительной степени ос</w:t>
      </w:r>
      <w:r w:rsidRPr="00CC4163">
        <w:rPr>
          <w:sz w:val="28"/>
          <w:szCs w:val="28"/>
        </w:rPr>
        <w:t xml:space="preserve">ваивают </w:t>
      </w:r>
      <w:r w:rsidRPr="00B340B9">
        <w:rPr>
          <w:b/>
          <w:sz w:val="28"/>
          <w:szCs w:val="28"/>
        </w:rPr>
        <w:t>конструирование</w:t>
      </w:r>
      <w:r w:rsidRPr="00CC4163">
        <w:rPr>
          <w:sz w:val="28"/>
          <w:szCs w:val="28"/>
        </w:rPr>
        <w:t xml:space="preserve"> из строительно</w:t>
      </w:r>
      <w:r w:rsidR="00B340B9">
        <w:rPr>
          <w:sz w:val="28"/>
          <w:szCs w:val="28"/>
        </w:rPr>
        <w:t>го материала. Они свободно вла</w:t>
      </w:r>
      <w:r w:rsidRPr="00CC4163">
        <w:rPr>
          <w:sz w:val="28"/>
          <w:szCs w:val="28"/>
        </w:rPr>
        <w:t xml:space="preserve">деют обобщенными способами </w:t>
      </w:r>
      <w:proofErr w:type="gramStart"/>
      <w:r w:rsidRPr="00CC4163">
        <w:rPr>
          <w:sz w:val="28"/>
          <w:szCs w:val="28"/>
        </w:rPr>
        <w:t>анализа</w:t>
      </w:r>
      <w:proofErr w:type="gramEnd"/>
      <w:r w:rsidRPr="00CC4163">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00B340B9">
        <w:rPr>
          <w:sz w:val="28"/>
          <w:szCs w:val="28"/>
        </w:rPr>
        <w:t>постройки становятся симметрич</w:t>
      </w:r>
      <w:r w:rsidRPr="00CC4163">
        <w:rPr>
          <w:sz w:val="28"/>
          <w:szCs w:val="28"/>
        </w:rPr>
        <w:t>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sidR="00B340B9">
        <w:rPr>
          <w:sz w:val="28"/>
          <w:szCs w:val="28"/>
        </w:rPr>
        <w:t>торый понадобится для ее выпол</w:t>
      </w:r>
      <w:r w:rsidRPr="00CC4163">
        <w:rPr>
          <w:sz w:val="28"/>
          <w:szCs w:val="28"/>
        </w:rPr>
        <w:t xml:space="preserve">нения; </w:t>
      </w:r>
      <w:r w:rsidRPr="00B340B9">
        <w:rPr>
          <w:b/>
          <w:sz w:val="28"/>
          <w:szCs w:val="28"/>
        </w:rPr>
        <w:t>способны выполнять различные по степени сложности</w:t>
      </w:r>
      <w:r w:rsidRPr="00CC4163">
        <w:rPr>
          <w:sz w:val="28"/>
          <w:szCs w:val="28"/>
        </w:rPr>
        <w:t xml:space="preserve"> </w:t>
      </w:r>
      <w:proofErr w:type="gramStart"/>
      <w:r w:rsidRPr="00B340B9">
        <w:rPr>
          <w:b/>
          <w:sz w:val="28"/>
          <w:szCs w:val="28"/>
        </w:rPr>
        <w:t>постройки</w:t>
      </w:r>
      <w:proofErr w:type="gramEnd"/>
      <w:r w:rsidRPr="00B340B9">
        <w:rPr>
          <w:b/>
          <w:sz w:val="28"/>
          <w:szCs w:val="28"/>
        </w:rPr>
        <w:t xml:space="preserve"> как по собственному замыслу, так и по условиям</w:t>
      </w:r>
      <w:r w:rsidRPr="00CC4163">
        <w:rPr>
          <w:sz w:val="28"/>
          <w:szCs w:val="28"/>
        </w:rPr>
        <w:t xml:space="preserve">. В этом возрасте дети уже </w:t>
      </w:r>
      <w:r w:rsidRPr="00B340B9">
        <w:rPr>
          <w:b/>
          <w:sz w:val="28"/>
          <w:szCs w:val="28"/>
        </w:rPr>
        <w:t>могут освоить сложные формы сложения из листа</w:t>
      </w:r>
      <w:r w:rsidRPr="00CC4163">
        <w:rPr>
          <w:sz w:val="28"/>
          <w:szCs w:val="28"/>
        </w:rPr>
        <w:t xml:space="preserve"> </w:t>
      </w:r>
      <w:r w:rsidRPr="00B340B9">
        <w:rPr>
          <w:b/>
          <w:sz w:val="28"/>
          <w:szCs w:val="28"/>
        </w:rPr>
        <w:t>бумаги</w:t>
      </w:r>
      <w:r w:rsidRPr="00CC4163">
        <w:rPr>
          <w:sz w:val="28"/>
          <w:szCs w:val="28"/>
        </w:rPr>
        <w:t xml:space="preserve"> и придумывать собственные, но этому их нужно специально обучать. </w:t>
      </w:r>
      <w:r w:rsidRPr="00B340B9">
        <w:rPr>
          <w:b/>
          <w:sz w:val="28"/>
          <w:szCs w:val="28"/>
        </w:rPr>
        <w:t>Данный вид деятельности</w:t>
      </w:r>
      <w:r w:rsidRPr="00CC4163">
        <w:rPr>
          <w:sz w:val="28"/>
          <w:szCs w:val="28"/>
        </w:rPr>
        <w:t xml:space="preserve"> не просто доступен детям — он </w:t>
      </w:r>
      <w:r w:rsidRPr="00B340B9">
        <w:rPr>
          <w:b/>
          <w:sz w:val="28"/>
          <w:szCs w:val="28"/>
        </w:rPr>
        <w:t>важен для углубления их пространственных представлений.</w:t>
      </w:r>
      <w:r w:rsidRPr="00CC4163">
        <w:rPr>
          <w:sz w:val="28"/>
          <w:szCs w:val="28"/>
        </w:rPr>
        <w:t xml:space="preserve"> Усложняется конструирование из п</w:t>
      </w:r>
      <w:r w:rsidR="00B340B9">
        <w:rPr>
          <w:sz w:val="28"/>
          <w:szCs w:val="28"/>
        </w:rPr>
        <w:t>риродного материала. Дошкольни</w:t>
      </w:r>
      <w:r w:rsidRPr="00CC4163">
        <w:rPr>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8534B" w:rsidRDefault="0068410D" w:rsidP="004C47E3">
      <w:pPr>
        <w:spacing w:before="100" w:beforeAutospacing="1" w:after="100" w:afterAutospacing="1"/>
        <w:ind w:left="540" w:firstLine="360"/>
        <w:contextualSpacing/>
        <w:jc w:val="both"/>
        <w:rPr>
          <w:sz w:val="28"/>
          <w:szCs w:val="28"/>
        </w:rPr>
      </w:pPr>
      <w:r w:rsidRPr="00CC4163">
        <w:rPr>
          <w:sz w:val="28"/>
          <w:szCs w:val="28"/>
        </w:rPr>
        <w:t xml:space="preserve"> У детей продолжает развиваться </w:t>
      </w:r>
      <w:r w:rsidRPr="00B340B9">
        <w:rPr>
          <w:b/>
          <w:sz w:val="28"/>
          <w:szCs w:val="28"/>
        </w:rPr>
        <w:t>восприятие</w:t>
      </w:r>
      <w:r w:rsidRPr="00CC4163">
        <w:rPr>
          <w:sz w:val="28"/>
          <w:szCs w:val="28"/>
        </w:rPr>
        <w:t xml:space="preserve">, однако они не всегда могут одновременно учитывать несколько различных признаков. Развивается </w:t>
      </w:r>
      <w:r w:rsidRPr="00B340B9">
        <w:rPr>
          <w:b/>
          <w:sz w:val="28"/>
          <w:szCs w:val="28"/>
        </w:rPr>
        <w:t>образное мышление</w:t>
      </w:r>
      <w:r w:rsidRPr="00CC4163">
        <w:rPr>
          <w:sz w:val="28"/>
          <w:szCs w:val="28"/>
        </w:rPr>
        <w:t xml:space="preserve">, </w:t>
      </w:r>
      <w:r w:rsidR="00B340B9">
        <w:rPr>
          <w:sz w:val="28"/>
          <w:szCs w:val="28"/>
        </w:rPr>
        <w:t>однако воспроизведение метричес</w:t>
      </w:r>
      <w:r w:rsidRPr="00CC4163">
        <w:rPr>
          <w:sz w:val="28"/>
          <w:szCs w:val="28"/>
        </w:rPr>
        <w:t xml:space="preserve">ких отношений затруднено. Продолжают развиваться </w:t>
      </w:r>
      <w:r w:rsidRPr="00B340B9">
        <w:rPr>
          <w:b/>
          <w:sz w:val="28"/>
          <w:szCs w:val="28"/>
        </w:rPr>
        <w:t>навыки обобщения и</w:t>
      </w:r>
      <w:r w:rsidRPr="00CC4163">
        <w:rPr>
          <w:sz w:val="28"/>
          <w:szCs w:val="28"/>
        </w:rPr>
        <w:t xml:space="preserve"> </w:t>
      </w:r>
      <w:r w:rsidRPr="00B340B9">
        <w:rPr>
          <w:b/>
          <w:sz w:val="28"/>
          <w:szCs w:val="28"/>
        </w:rPr>
        <w:t>рассуждения,</w:t>
      </w:r>
      <w:r w:rsidRPr="00CC4163">
        <w:rPr>
          <w:sz w:val="28"/>
          <w:szCs w:val="28"/>
        </w:rPr>
        <w:t xml:space="preserve"> но они в значительной степени ограничиваются наглядными признаками ситуации. Продолжает развиваться </w:t>
      </w:r>
      <w:r w:rsidRPr="00B340B9">
        <w:rPr>
          <w:b/>
          <w:sz w:val="28"/>
          <w:szCs w:val="28"/>
        </w:rPr>
        <w:t>воображени</w:t>
      </w:r>
      <w:r w:rsidR="00B340B9" w:rsidRPr="00B340B9">
        <w:rPr>
          <w:b/>
          <w:sz w:val="28"/>
          <w:szCs w:val="28"/>
        </w:rPr>
        <w:t>е</w:t>
      </w:r>
      <w:r w:rsidR="00B340B9">
        <w:rPr>
          <w:sz w:val="28"/>
          <w:szCs w:val="28"/>
        </w:rPr>
        <w:t>, однако часто приходится кон</w:t>
      </w:r>
      <w:r w:rsidRPr="00CC4163">
        <w:rPr>
          <w:sz w:val="28"/>
          <w:szCs w:val="28"/>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w:t>
      </w:r>
      <w:r w:rsidRPr="00B340B9">
        <w:rPr>
          <w:b/>
          <w:sz w:val="28"/>
          <w:szCs w:val="28"/>
        </w:rPr>
        <w:t>внимание</w:t>
      </w:r>
      <w:r w:rsidRPr="00CC4163">
        <w:rPr>
          <w:sz w:val="28"/>
          <w:szCs w:val="28"/>
        </w:rPr>
        <w:t xml:space="preserve"> дошкольников, оно становится произвольным. В некоторых видах деятельности время произвольного сосредоточения достигает 30 минут.</w:t>
      </w:r>
    </w:p>
    <w:p w:rsidR="0068410D" w:rsidRPr="00B340B9" w:rsidRDefault="0068410D" w:rsidP="004C47E3">
      <w:pPr>
        <w:spacing w:before="100" w:beforeAutospacing="1" w:after="100" w:afterAutospacing="1"/>
        <w:ind w:left="540" w:firstLine="360"/>
        <w:contextualSpacing/>
        <w:jc w:val="both"/>
        <w:rPr>
          <w:b/>
          <w:sz w:val="28"/>
          <w:szCs w:val="28"/>
        </w:rPr>
      </w:pPr>
      <w:r w:rsidRPr="00CC4163">
        <w:rPr>
          <w:sz w:val="28"/>
          <w:szCs w:val="28"/>
        </w:rPr>
        <w:t xml:space="preserve"> У дошкольников продолжает </w:t>
      </w:r>
      <w:r w:rsidRPr="0068534B">
        <w:rPr>
          <w:b/>
          <w:sz w:val="28"/>
          <w:szCs w:val="28"/>
        </w:rPr>
        <w:t>развиваться речь</w:t>
      </w:r>
      <w:r w:rsidRPr="00CC4163">
        <w:rPr>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68534B">
        <w:rPr>
          <w:sz w:val="28"/>
          <w:szCs w:val="28"/>
        </w:rPr>
        <w:t>ой образовательной работы у де</w:t>
      </w:r>
      <w:r w:rsidRPr="00CC4163">
        <w:rPr>
          <w:sz w:val="28"/>
          <w:szCs w:val="28"/>
        </w:rPr>
        <w:t xml:space="preserve">тей развиваются </w:t>
      </w:r>
      <w:proofErr w:type="gramStart"/>
      <w:r w:rsidRPr="00CC4163">
        <w:rPr>
          <w:sz w:val="28"/>
          <w:szCs w:val="28"/>
        </w:rPr>
        <w:t>диалогическая</w:t>
      </w:r>
      <w:proofErr w:type="gramEnd"/>
      <w:r w:rsidRPr="00CC4163">
        <w:rPr>
          <w:sz w:val="28"/>
          <w:szCs w:val="28"/>
        </w:rPr>
        <w:t xml:space="preserve"> и некоторые виды монологической речи. </w:t>
      </w:r>
    </w:p>
    <w:sectPr w:rsidR="0068410D" w:rsidRPr="00B340B9" w:rsidSect="008B69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372C5"/>
    <w:rsid w:val="000A4A6C"/>
    <w:rsid w:val="001936F9"/>
    <w:rsid w:val="00272463"/>
    <w:rsid w:val="00344139"/>
    <w:rsid w:val="00490F5C"/>
    <w:rsid w:val="004C47E3"/>
    <w:rsid w:val="005372C5"/>
    <w:rsid w:val="0068410D"/>
    <w:rsid w:val="0068534B"/>
    <w:rsid w:val="006A218C"/>
    <w:rsid w:val="00705069"/>
    <w:rsid w:val="007566BF"/>
    <w:rsid w:val="008B6929"/>
    <w:rsid w:val="00A27FF5"/>
    <w:rsid w:val="00A4503A"/>
    <w:rsid w:val="00B340B9"/>
    <w:rsid w:val="00B87160"/>
    <w:rsid w:val="00CC4163"/>
    <w:rsid w:val="00D1703B"/>
    <w:rsid w:val="00E364F4"/>
    <w:rsid w:val="00E717B2"/>
    <w:rsid w:val="00EC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5372C5"/>
    <w:rPr>
      <w:rFonts w:ascii="Calibri" w:hAnsi="Calibri"/>
    </w:rPr>
  </w:style>
  <w:style w:type="paragraph" w:customStyle="1" w:styleId="1">
    <w:name w:val="Без интервала1"/>
    <w:link w:val="NoSpacingChar"/>
    <w:rsid w:val="005372C5"/>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5372C5"/>
    <w:rPr>
      <w:rFonts w:ascii="Calibri" w:hAnsi="Calibri"/>
    </w:rPr>
  </w:style>
  <w:style w:type="paragraph" w:customStyle="1" w:styleId="1">
    <w:name w:val="Без интервала1"/>
    <w:link w:val="NoSpacingChar"/>
    <w:rsid w:val="005372C5"/>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12</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6</cp:revision>
  <dcterms:created xsi:type="dcterms:W3CDTF">2017-03-01T05:05:00Z</dcterms:created>
  <dcterms:modified xsi:type="dcterms:W3CDTF">2017-12-11T15:04:00Z</dcterms:modified>
</cp:coreProperties>
</file>